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8A9" w:rsidRPr="00D86C69" w:rsidRDefault="000D58A9" w:rsidP="000D58A9">
      <w:pPr>
        <w:pStyle w:val="aa"/>
        <w:widowControl/>
        <w:numPr>
          <w:ilvl w:val="0"/>
          <w:numId w:val="5"/>
        </w:numPr>
        <w:tabs>
          <w:tab w:val="center" w:pos="5198"/>
        </w:tabs>
        <w:jc w:val="right"/>
        <w:rPr>
          <w:rFonts w:ascii="Times New Roman" w:hAnsi="Times New Roman"/>
          <w:b/>
          <w:sz w:val="30"/>
          <w:szCs w:val="30"/>
          <w:lang w:val="uk-UA"/>
        </w:rPr>
      </w:pPr>
      <w:r w:rsidRPr="00D86C69">
        <w:rPr>
          <w:rFonts w:ascii="Times New Roman" w:hAnsi="Times New Roman"/>
          <w:b/>
          <w:sz w:val="30"/>
          <w:szCs w:val="30"/>
          <w:lang w:val="uk-UA"/>
        </w:rPr>
        <w:t>Українська мова</w:t>
      </w:r>
    </w:p>
    <w:p w:rsidR="00C85650" w:rsidRPr="00D86C69" w:rsidRDefault="000C5ED8" w:rsidP="000C5ED8">
      <w:pPr>
        <w:pStyle w:val="aa"/>
        <w:widowControl/>
        <w:tabs>
          <w:tab w:val="center" w:pos="5198"/>
        </w:tabs>
        <w:jc w:val="right"/>
        <w:rPr>
          <w:rFonts w:ascii="Times New Roman" w:hAnsi="Times New Roman"/>
          <w:sz w:val="30"/>
          <w:szCs w:val="30"/>
          <w:lang w:val="uk-UA"/>
        </w:rPr>
      </w:pPr>
      <w:r w:rsidRPr="00D86C69">
        <w:rPr>
          <w:rFonts w:ascii="Times New Roman" w:hAnsi="Times New Roman"/>
          <w:b/>
          <w:sz w:val="30"/>
          <w:szCs w:val="30"/>
          <w:lang w:val="uk-UA"/>
        </w:rPr>
        <w:t>ID</w:t>
      </w:r>
      <w:r w:rsidR="00D86C69" w:rsidRPr="00D86C69">
        <w:rPr>
          <w:rFonts w:ascii="Times New Roman" w:hAnsi="Times New Roman"/>
          <w:b/>
          <w:sz w:val="30"/>
          <w:szCs w:val="30"/>
          <w:lang w:val="en-US"/>
        </w:rPr>
        <w:t xml:space="preserve"> </w:t>
      </w:r>
      <w:r w:rsidRPr="00D86C69">
        <w:rPr>
          <w:rFonts w:ascii="Times New Roman" w:hAnsi="Times New Roman"/>
          <w:b/>
          <w:sz w:val="30"/>
          <w:szCs w:val="30"/>
          <w:lang w:val="uk-UA"/>
        </w:rPr>
        <w:t>респондента</w:t>
      </w:r>
      <w:r w:rsidRPr="00D86C69">
        <w:rPr>
          <w:rFonts w:ascii="Times New Roman" w:hAnsi="Times New Roman"/>
          <w:sz w:val="30"/>
          <w:szCs w:val="30"/>
          <w:lang w:val="uk-UA"/>
        </w:rPr>
        <w:t xml:space="preserve"> _________________ </w:t>
      </w:r>
    </w:p>
    <w:p w:rsidR="000C5ED8" w:rsidRPr="00D86C69" w:rsidRDefault="00C85650" w:rsidP="00E94FB6">
      <w:pPr>
        <w:pStyle w:val="aa"/>
        <w:widowControl/>
        <w:tabs>
          <w:tab w:val="center" w:pos="4962"/>
        </w:tabs>
        <w:ind w:left="5954"/>
        <w:rPr>
          <w:rFonts w:ascii="Times New Roman" w:hAnsi="Times New Roman"/>
          <w:i/>
          <w:sz w:val="30"/>
          <w:szCs w:val="30"/>
          <w:lang w:val="uk-UA"/>
        </w:rPr>
      </w:pPr>
      <w:r w:rsidRPr="00D86C69">
        <w:rPr>
          <w:rFonts w:ascii="Times New Roman" w:hAnsi="Times New Roman"/>
          <w:i/>
          <w:sz w:val="30"/>
          <w:szCs w:val="30"/>
          <w:lang w:val="uk-UA"/>
        </w:rPr>
        <w:t>(</w:t>
      </w:r>
      <w:r w:rsidR="00E94FB6" w:rsidRPr="00D86C69">
        <w:rPr>
          <w:rFonts w:ascii="Times New Roman" w:hAnsi="Times New Roman"/>
          <w:i/>
          <w:sz w:val="30"/>
          <w:szCs w:val="30"/>
          <w:lang w:val="uk-UA"/>
        </w:rPr>
        <w:t>П</w:t>
      </w:r>
      <w:r w:rsidRPr="00D86C69">
        <w:rPr>
          <w:rFonts w:ascii="Times New Roman" w:hAnsi="Times New Roman"/>
          <w:i/>
          <w:sz w:val="30"/>
          <w:szCs w:val="30"/>
          <w:lang w:val="uk-UA"/>
        </w:rPr>
        <w:t>ерепишіть із основної анкети)</w:t>
      </w:r>
    </w:p>
    <w:p w:rsidR="000C5ED8" w:rsidRPr="00D86C69" w:rsidRDefault="000C5ED8" w:rsidP="000C5ED8">
      <w:pPr>
        <w:pStyle w:val="aa"/>
        <w:widowControl/>
        <w:tabs>
          <w:tab w:val="center" w:pos="5198"/>
        </w:tabs>
        <w:rPr>
          <w:rFonts w:ascii="Times New Roman" w:hAnsi="Times New Roman"/>
          <w:b/>
          <w:sz w:val="30"/>
          <w:szCs w:val="30"/>
          <w:lang w:val="uk-UA"/>
        </w:rPr>
      </w:pPr>
      <w:r w:rsidRPr="00D86C69">
        <w:rPr>
          <w:rFonts w:ascii="Times New Roman" w:hAnsi="Times New Roman"/>
          <w:b/>
          <w:sz w:val="30"/>
          <w:szCs w:val="30"/>
          <w:lang w:val="uk-UA"/>
        </w:rPr>
        <w:t>Місто дослідження:</w:t>
      </w:r>
    </w:p>
    <w:p w:rsidR="00C85650" w:rsidRPr="00D86C69" w:rsidRDefault="00C85650" w:rsidP="000C5ED8">
      <w:pPr>
        <w:pStyle w:val="aa"/>
        <w:widowControl/>
        <w:tabs>
          <w:tab w:val="center" w:pos="5198"/>
        </w:tabs>
        <w:rPr>
          <w:rFonts w:ascii="Times New Roman" w:hAnsi="Times New Roman"/>
          <w:b/>
          <w:sz w:val="30"/>
          <w:szCs w:val="30"/>
          <w:lang w:val="uk-UA"/>
        </w:rPr>
      </w:pPr>
    </w:p>
    <w:tbl>
      <w:tblPr>
        <w:tblStyle w:val="a3"/>
        <w:tblW w:w="9856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0C5ED8" w:rsidRPr="00D86C69" w:rsidTr="00D243F5">
        <w:tc>
          <w:tcPr>
            <w:tcW w:w="5070" w:type="dxa"/>
          </w:tcPr>
          <w:p w:rsidR="000C5ED8" w:rsidRPr="00D86C69" w:rsidRDefault="000C5ED8" w:rsidP="000C5ED8">
            <w:pPr>
              <w:pStyle w:val="a7"/>
              <w:numPr>
                <w:ilvl w:val="0"/>
                <w:numId w:val="4"/>
              </w:numPr>
              <w:ind w:left="284"/>
              <w:rPr>
                <w:sz w:val="30"/>
                <w:szCs w:val="30"/>
                <w:lang w:val="uk-UA"/>
              </w:rPr>
            </w:pPr>
            <w:r w:rsidRPr="00D86C69">
              <w:rPr>
                <w:sz w:val="30"/>
                <w:szCs w:val="30"/>
                <w:lang w:val="uk-UA"/>
              </w:rPr>
              <w:t>Сімферополь</w:t>
            </w:r>
          </w:p>
          <w:p w:rsidR="000C5ED8" w:rsidRPr="00D86C69" w:rsidRDefault="000C5ED8" w:rsidP="000C5ED8">
            <w:pPr>
              <w:pStyle w:val="a7"/>
              <w:numPr>
                <w:ilvl w:val="0"/>
                <w:numId w:val="4"/>
              </w:numPr>
              <w:ind w:left="284"/>
              <w:rPr>
                <w:sz w:val="30"/>
                <w:szCs w:val="30"/>
                <w:lang w:val="uk-UA"/>
              </w:rPr>
            </w:pPr>
            <w:r w:rsidRPr="00D86C69">
              <w:rPr>
                <w:sz w:val="30"/>
                <w:szCs w:val="30"/>
                <w:lang w:val="uk-UA"/>
              </w:rPr>
              <w:t xml:space="preserve">Вінниця </w:t>
            </w:r>
          </w:p>
          <w:p w:rsidR="000C5ED8" w:rsidRPr="00D86C69" w:rsidRDefault="000C5ED8" w:rsidP="000C5ED8">
            <w:pPr>
              <w:pStyle w:val="a7"/>
              <w:numPr>
                <w:ilvl w:val="0"/>
                <w:numId w:val="4"/>
              </w:numPr>
              <w:ind w:left="284"/>
              <w:rPr>
                <w:sz w:val="30"/>
                <w:szCs w:val="30"/>
                <w:lang w:val="uk-UA"/>
              </w:rPr>
            </w:pPr>
            <w:r w:rsidRPr="00D86C69">
              <w:rPr>
                <w:sz w:val="30"/>
                <w:szCs w:val="30"/>
                <w:lang w:val="uk-UA"/>
              </w:rPr>
              <w:t xml:space="preserve">Луцьк </w:t>
            </w:r>
          </w:p>
          <w:p w:rsidR="000C5ED8" w:rsidRPr="00D86C69" w:rsidRDefault="000C5ED8" w:rsidP="000C5ED8">
            <w:pPr>
              <w:pStyle w:val="a7"/>
              <w:numPr>
                <w:ilvl w:val="0"/>
                <w:numId w:val="4"/>
              </w:numPr>
              <w:ind w:left="284"/>
              <w:rPr>
                <w:sz w:val="30"/>
                <w:szCs w:val="30"/>
                <w:lang w:val="uk-UA"/>
              </w:rPr>
            </w:pPr>
            <w:r w:rsidRPr="00D86C69">
              <w:rPr>
                <w:sz w:val="30"/>
                <w:szCs w:val="30"/>
                <w:lang w:val="uk-UA"/>
              </w:rPr>
              <w:t xml:space="preserve">Дніпропетровськ </w:t>
            </w:r>
          </w:p>
          <w:p w:rsidR="0040354F" w:rsidRPr="00D86C69" w:rsidRDefault="00A065E9" w:rsidP="00A065E9">
            <w:pPr>
              <w:pStyle w:val="a7"/>
              <w:ind w:left="-108"/>
              <w:rPr>
                <w:sz w:val="30"/>
                <w:szCs w:val="30"/>
                <w:lang w:val="uk-UA"/>
              </w:rPr>
            </w:pPr>
            <w:r w:rsidRPr="00D86C69">
              <w:rPr>
                <w:sz w:val="30"/>
                <w:szCs w:val="30"/>
                <w:lang w:val="uk-UA"/>
              </w:rPr>
              <w:t xml:space="preserve">16. </w:t>
            </w:r>
            <w:r w:rsidR="0040354F" w:rsidRPr="00D86C69">
              <w:rPr>
                <w:sz w:val="30"/>
                <w:szCs w:val="30"/>
                <w:lang w:val="uk-UA"/>
              </w:rPr>
              <w:t>Одеса</w:t>
            </w:r>
          </w:p>
        </w:tc>
        <w:tc>
          <w:tcPr>
            <w:tcW w:w="4786" w:type="dxa"/>
          </w:tcPr>
          <w:p w:rsidR="000C5ED8" w:rsidRPr="00D86C69" w:rsidRDefault="000C5ED8" w:rsidP="000C5ED8">
            <w:pPr>
              <w:rPr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 xml:space="preserve">9. Івано-Франківськ </w:t>
            </w:r>
          </w:p>
          <w:p w:rsidR="000C5ED8" w:rsidRPr="00D86C69" w:rsidRDefault="000C5ED8" w:rsidP="000C5ED8">
            <w:pPr>
              <w:rPr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11. Київ</w:t>
            </w:r>
          </w:p>
          <w:p w:rsidR="000C5ED8" w:rsidRPr="00D86C69" w:rsidRDefault="000C5ED8" w:rsidP="000C5ED8">
            <w:pPr>
              <w:rPr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14. Львів</w:t>
            </w:r>
          </w:p>
          <w:p w:rsidR="000C5ED8" w:rsidRPr="00D86C69" w:rsidRDefault="000C5ED8" w:rsidP="000C5ED8">
            <w:pPr>
              <w:rPr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15. Миколаїв</w:t>
            </w:r>
          </w:p>
          <w:p w:rsidR="000C5ED8" w:rsidRPr="00D86C69" w:rsidRDefault="000C5ED8" w:rsidP="000C5ED8">
            <w:pPr>
              <w:pStyle w:val="aa"/>
              <w:widowControl/>
              <w:tabs>
                <w:tab w:val="center" w:pos="5198"/>
              </w:tabs>
              <w:rPr>
                <w:rFonts w:ascii="Times New Roman" w:hAnsi="Times New Roman"/>
                <w:sz w:val="30"/>
                <w:szCs w:val="30"/>
                <w:lang w:val="uk-UA"/>
              </w:rPr>
            </w:pPr>
            <w:r w:rsidRPr="00D86C69">
              <w:rPr>
                <w:rFonts w:ascii="Times New Roman" w:hAnsi="Times New Roman"/>
                <w:sz w:val="30"/>
                <w:szCs w:val="30"/>
                <w:lang w:val="uk-UA"/>
              </w:rPr>
              <w:t>22. Херсон</w:t>
            </w:r>
          </w:p>
        </w:tc>
      </w:tr>
    </w:tbl>
    <w:p w:rsidR="00414CFC" w:rsidRPr="00D86C69" w:rsidRDefault="00414CFC" w:rsidP="000C5ED8">
      <w:pPr>
        <w:pStyle w:val="ab"/>
        <w:jc w:val="center"/>
        <w:rPr>
          <w:spacing w:val="-6"/>
          <w:sz w:val="30"/>
          <w:szCs w:val="30"/>
          <w:lang w:val="uk-UA"/>
        </w:rPr>
      </w:pPr>
    </w:p>
    <w:p w:rsidR="000C5ED8" w:rsidRPr="00D86C69" w:rsidRDefault="000C5ED8" w:rsidP="000C5ED8">
      <w:pPr>
        <w:pStyle w:val="ab"/>
        <w:jc w:val="center"/>
        <w:rPr>
          <w:sz w:val="30"/>
          <w:szCs w:val="30"/>
          <w:lang w:val="uk-UA"/>
        </w:rPr>
      </w:pPr>
      <w:r w:rsidRPr="00D86C69">
        <w:rPr>
          <w:spacing w:val="-6"/>
          <w:sz w:val="30"/>
          <w:szCs w:val="30"/>
          <w:lang w:val="uk-UA"/>
        </w:rPr>
        <w:t xml:space="preserve">Анкета </w:t>
      </w:r>
      <w:r w:rsidRPr="00D86C69">
        <w:rPr>
          <w:sz w:val="30"/>
          <w:szCs w:val="30"/>
          <w:lang w:val="uk-UA"/>
        </w:rPr>
        <w:t xml:space="preserve">з моніторингу поведінки </w:t>
      </w:r>
      <w:r w:rsidRPr="00D86C69">
        <w:rPr>
          <w:sz w:val="30"/>
          <w:szCs w:val="30"/>
          <w:u w:val="single"/>
          <w:lang w:val="uk-UA"/>
        </w:rPr>
        <w:t>споживачів ін’єкційних наркотиків</w:t>
      </w:r>
    </w:p>
    <w:p w:rsidR="00EE2136" w:rsidRPr="00D86C69" w:rsidRDefault="00EE2136" w:rsidP="000C5ED8">
      <w:pPr>
        <w:widowControl w:val="0"/>
        <w:autoSpaceDE w:val="0"/>
        <w:autoSpaceDN w:val="0"/>
        <w:adjustRightInd w:val="0"/>
        <w:ind w:left="567" w:right="6" w:hanging="567"/>
        <w:jc w:val="center"/>
        <w:rPr>
          <w:b/>
          <w:sz w:val="30"/>
          <w:szCs w:val="30"/>
          <w:u w:val="single"/>
        </w:rPr>
      </w:pPr>
    </w:p>
    <w:p w:rsidR="0040354F" w:rsidRPr="00D86C69" w:rsidRDefault="00EE2136" w:rsidP="00EE213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67" w:right="6" w:hanging="567"/>
        <w:jc w:val="center"/>
        <w:rPr>
          <w:b/>
          <w:i/>
          <w:sz w:val="30"/>
          <w:szCs w:val="30"/>
        </w:rPr>
      </w:pPr>
      <w:r w:rsidRPr="00D86C69">
        <w:rPr>
          <w:b/>
          <w:i/>
          <w:sz w:val="30"/>
          <w:szCs w:val="30"/>
        </w:rPr>
        <w:t>Довідкова інформація для інтерв’юера (</w:t>
      </w:r>
      <w:r w:rsidRPr="00D86C69">
        <w:rPr>
          <w:b/>
          <w:i/>
          <w:sz w:val="30"/>
          <w:szCs w:val="30"/>
          <w:u w:val="single"/>
        </w:rPr>
        <w:t>не зачитуйте</w:t>
      </w:r>
      <w:r w:rsidRPr="00D86C69">
        <w:rPr>
          <w:b/>
          <w:i/>
          <w:sz w:val="30"/>
          <w:szCs w:val="30"/>
        </w:rPr>
        <w:t xml:space="preserve"> її респонденту): </w:t>
      </w:r>
    </w:p>
    <w:p w:rsidR="00EA577C" w:rsidRPr="00D86C69" w:rsidRDefault="0040354F" w:rsidP="00EE213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6"/>
        <w:jc w:val="both"/>
        <w:rPr>
          <w:i/>
          <w:sz w:val="30"/>
          <w:szCs w:val="30"/>
        </w:rPr>
      </w:pPr>
      <w:r w:rsidRPr="00D86C69">
        <w:rPr>
          <w:i/>
          <w:sz w:val="30"/>
          <w:szCs w:val="30"/>
        </w:rPr>
        <w:t>Близько</w:t>
      </w:r>
      <w:r w:rsidR="00A065E9" w:rsidRPr="00D86C69">
        <w:rPr>
          <w:i/>
          <w:sz w:val="30"/>
          <w:szCs w:val="30"/>
        </w:rPr>
        <w:t xml:space="preserve"> </w:t>
      </w:r>
      <w:r w:rsidRPr="00D86C69">
        <w:rPr>
          <w:i/>
          <w:sz w:val="30"/>
          <w:szCs w:val="30"/>
        </w:rPr>
        <w:t>половини</w:t>
      </w:r>
      <w:r w:rsidR="00A065E9" w:rsidRPr="00D86C69">
        <w:rPr>
          <w:i/>
          <w:sz w:val="30"/>
          <w:szCs w:val="30"/>
        </w:rPr>
        <w:t xml:space="preserve"> </w:t>
      </w:r>
      <w:r w:rsidRPr="00D86C69">
        <w:rPr>
          <w:i/>
          <w:sz w:val="30"/>
          <w:szCs w:val="30"/>
        </w:rPr>
        <w:t>всіх</w:t>
      </w:r>
      <w:r w:rsidR="00A065E9" w:rsidRPr="00D86C69">
        <w:rPr>
          <w:i/>
          <w:sz w:val="30"/>
          <w:szCs w:val="30"/>
        </w:rPr>
        <w:t xml:space="preserve"> </w:t>
      </w:r>
      <w:r w:rsidRPr="00D86C69">
        <w:rPr>
          <w:i/>
          <w:sz w:val="30"/>
          <w:szCs w:val="30"/>
        </w:rPr>
        <w:t>випадків</w:t>
      </w:r>
      <w:r w:rsidR="00A065E9" w:rsidRPr="00D86C69">
        <w:rPr>
          <w:i/>
          <w:sz w:val="30"/>
          <w:szCs w:val="30"/>
        </w:rPr>
        <w:t xml:space="preserve"> </w:t>
      </w:r>
      <w:r w:rsidRPr="00D86C69">
        <w:rPr>
          <w:i/>
          <w:sz w:val="30"/>
          <w:szCs w:val="30"/>
        </w:rPr>
        <w:t>передачі</w:t>
      </w:r>
      <w:r w:rsidR="00A065E9" w:rsidRPr="00D86C69">
        <w:rPr>
          <w:i/>
          <w:sz w:val="30"/>
          <w:szCs w:val="30"/>
        </w:rPr>
        <w:t xml:space="preserve"> </w:t>
      </w:r>
      <w:r w:rsidR="000D58A9" w:rsidRPr="00D86C69">
        <w:rPr>
          <w:i/>
          <w:sz w:val="30"/>
          <w:szCs w:val="30"/>
        </w:rPr>
        <w:t>ВІЛ-</w:t>
      </w:r>
      <w:r w:rsidRPr="00D86C69">
        <w:rPr>
          <w:i/>
          <w:sz w:val="30"/>
          <w:szCs w:val="30"/>
        </w:rPr>
        <w:t>інфекції</w:t>
      </w:r>
      <w:r w:rsidR="00A065E9" w:rsidRPr="00D86C69">
        <w:rPr>
          <w:i/>
          <w:sz w:val="30"/>
          <w:szCs w:val="30"/>
        </w:rPr>
        <w:t xml:space="preserve"> </w:t>
      </w:r>
      <w:r w:rsidR="00D86C69" w:rsidRPr="00D86C69">
        <w:rPr>
          <w:i/>
          <w:sz w:val="30"/>
          <w:szCs w:val="30"/>
        </w:rPr>
        <w:t>відбувається в перші 6</w:t>
      </w:r>
      <w:r w:rsidR="00D86C69" w:rsidRPr="00D86C69">
        <w:rPr>
          <w:i/>
          <w:sz w:val="30"/>
          <w:szCs w:val="30"/>
          <w:lang w:val="en-US"/>
        </w:rPr>
        <w:t> </w:t>
      </w:r>
      <w:r w:rsidRPr="00D86C69">
        <w:rPr>
          <w:i/>
          <w:sz w:val="30"/>
          <w:szCs w:val="30"/>
        </w:rPr>
        <w:t>місяців</w:t>
      </w:r>
      <w:r w:rsidR="00A065E9" w:rsidRPr="00D86C69">
        <w:rPr>
          <w:i/>
          <w:sz w:val="30"/>
          <w:szCs w:val="30"/>
        </w:rPr>
        <w:t xml:space="preserve"> </w:t>
      </w:r>
      <w:r w:rsidRPr="00D86C69">
        <w:rPr>
          <w:i/>
          <w:sz w:val="30"/>
          <w:szCs w:val="30"/>
        </w:rPr>
        <w:t>після</w:t>
      </w:r>
      <w:r w:rsidR="00A065E9" w:rsidRPr="00D86C69">
        <w:rPr>
          <w:i/>
          <w:sz w:val="30"/>
          <w:szCs w:val="30"/>
        </w:rPr>
        <w:t xml:space="preserve"> </w:t>
      </w:r>
      <w:r w:rsidRPr="00D86C69">
        <w:rPr>
          <w:i/>
          <w:sz w:val="30"/>
          <w:szCs w:val="30"/>
        </w:rPr>
        <w:t>інфікування (у «період</w:t>
      </w:r>
      <w:r w:rsidR="00A065E9" w:rsidRPr="00D86C69">
        <w:rPr>
          <w:i/>
          <w:sz w:val="30"/>
          <w:szCs w:val="30"/>
        </w:rPr>
        <w:t xml:space="preserve"> </w:t>
      </w:r>
      <w:r w:rsidRPr="00D86C69">
        <w:rPr>
          <w:i/>
          <w:sz w:val="30"/>
          <w:szCs w:val="30"/>
        </w:rPr>
        <w:t>вікна»</w:t>
      </w:r>
      <w:r w:rsidR="0015506C" w:rsidRPr="00D86C69">
        <w:rPr>
          <w:i/>
          <w:sz w:val="30"/>
          <w:szCs w:val="30"/>
        </w:rPr>
        <w:t xml:space="preserve"> або період гострої ВІЛ-інфекції</w:t>
      </w:r>
      <w:r w:rsidRPr="00D86C69">
        <w:rPr>
          <w:i/>
          <w:sz w:val="30"/>
          <w:szCs w:val="30"/>
        </w:rPr>
        <w:t>)</w:t>
      </w:r>
      <w:r w:rsidR="00F97BD7" w:rsidRPr="00D86C69">
        <w:rPr>
          <w:i/>
          <w:sz w:val="30"/>
          <w:szCs w:val="30"/>
        </w:rPr>
        <w:t xml:space="preserve">, </w:t>
      </w:r>
      <w:r w:rsidRPr="00D86C69">
        <w:rPr>
          <w:i/>
          <w:sz w:val="30"/>
          <w:szCs w:val="30"/>
        </w:rPr>
        <w:t>оскільки</w:t>
      </w:r>
      <w:r w:rsidR="00A065E9" w:rsidRPr="00D86C69">
        <w:rPr>
          <w:i/>
          <w:sz w:val="30"/>
          <w:szCs w:val="30"/>
        </w:rPr>
        <w:t xml:space="preserve"> </w:t>
      </w:r>
      <w:r w:rsidR="000D58A9" w:rsidRPr="00D86C69">
        <w:rPr>
          <w:i/>
          <w:sz w:val="30"/>
          <w:szCs w:val="30"/>
        </w:rPr>
        <w:t>концентрація</w:t>
      </w:r>
      <w:r w:rsidR="00A065E9" w:rsidRPr="00D86C69">
        <w:rPr>
          <w:i/>
          <w:sz w:val="30"/>
          <w:szCs w:val="30"/>
        </w:rPr>
        <w:t xml:space="preserve"> </w:t>
      </w:r>
      <w:r w:rsidRPr="00D86C69">
        <w:rPr>
          <w:i/>
          <w:sz w:val="30"/>
          <w:szCs w:val="30"/>
        </w:rPr>
        <w:t>вірусу</w:t>
      </w:r>
      <w:r w:rsidR="00A065E9" w:rsidRPr="00D86C69">
        <w:rPr>
          <w:i/>
          <w:sz w:val="30"/>
          <w:szCs w:val="30"/>
        </w:rPr>
        <w:t xml:space="preserve"> </w:t>
      </w:r>
      <w:r w:rsidRPr="00D86C69">
        <w:rPr>
          <w:i/>
          <w:sz w:val="30"/>
          <w:szCs w:val="30"/>
        </w:rPr>
        <w:t>зростає до кількох</w:t>
      </w:r>
      <w:r w:rsidR="00A065E9" w:rsidRPr="00D86C69">
        <w:rPr>
          <w:i/>
          <w:sz w:val="30"/>
          <w:szCs w:val="30"/>
        </w:rPr>
        <w:t xml:space="preserve"> </w:t>
      </w:r>
      <w:r w:rsidRPr="00D86C69">
        <w:rPr>
          <w:i/>
          <w:sz w:val="30"/>
          <w:szCs w:val="30"/>
        </w:rPr>
        <w:t>мільйонів</w:t>
      </w:r>
      <w:r w:rsidR="00A065E9" w:rsidRPr="00D86C69">
        <w:rPr>
          <w:i/>
          <w:sz w:val="30"/>
          <w:szCs w:val="30"/>
        </w:rPr>
        <w:t xml:space="preserve"> </w:t>
      </w:r>
      <w:r w:rsidRPr="00D86C69">
        <w:rPr>
          <w:i/>
          <w:sz w:val="30"/>
          <w:szCs w:val="30"/>
        </w:rPr>
        <w:t xml:space="preserve">копій в одному </w:t>
      </w:r>
      <w:proofErr w:type="spellStart"/>
      <w:r w:rsidR="00DF0BC2" w:rsidRPr="00D86C69">
        <w:rPr>
          <w:i/>
          <w:sz w:val="30"/>
          <w:szCs w:val="30"/>
        </w:rPr>
        <w:t>м</w:t>
      </w:r>
      <w:r w:rsidR="0015506C" w:rsidRPr="00D86C69">
        <w:rPr>
          <w:i/>
          <w:sz w:val="30"/>
          <w:szCs w:val="30"/>
        </w:rPr>
        <w:t>і</w:t>
      </w:r>
      <w:r w:rsidR="00DF0BC2" w:rsidRPr="00D86C69">
        <w:rPr>
          <w:i/>
          <w:sz w:val="30"/>
          <w:szCs w:val="30"/>
        </w:rPr>
        <w:t>лілітрі</w:t>
      </w:r>
      <w:proofErr w:type="spellEnd"/>
      <w:r w:rsidR="00A065E9" w:rsidRPr="00D86C69">
        <w:rPr>
          <w:i/>
          <w:sz w:val="30"/>
          <w:szCs w:val="30"/>
        </w:rPr>
        <w:t xml:space="preserve"> </w:t>
      </w:r>
      <w:r w:rsidRPr="00D86C69">
        <w:rPr>
          <w:i/>
          <w:sz w:val="30"/>
          <w:szCs w:val="30"/>
        </w:rPr>
        <w:t>крові.</w:t>
      </w:r>
      <w:r w:rsidR="00A065E9" w:rsidRPr="00D86C69">
        <w:rPr>
          <w:i/>
          <w:sz w:val="30"/>
          <w:szCs w:val="30"/>
        </w:rPr>
        <w:t xml:space="preserve"> </w:t>
      </w:r>
      <w:r w:rsidRPr="00D86C69">
        <w:rPr>
          <w:i/>
          <w:sz w:val="30"/>
          <w:szCs w:val="30"/>
        </w:rPr>
        <w:t xml:space="preserve">Після того, як </w:t>
      </w:r>
      <w:r w:rsidR="0015506C" w:rsidRPr="00D86C69">
        <w:rPr>
          <w:i/>
          <w:sz w:val="30"/>
          <w:szCs w:val="30"/>
        </w:rPr>
        <w:t>через 4</w:t>
      </w:r>
      <w:r w:rsidR="00A065E9" w:rsidRPr="00D86C69">
        <w:rPr>
          <w:i/>
          <w:sz w:val="30"/>
          <w:szCs w:val="30"/>
        </w:rPr>
        <w:t>–</w:t>
      </w:r>
      <w:r w:rsidR="0015506C" w:rsidRPr="00D86C69">
        <w:rPr>
          <w:i/>
          <w:sz w:val="30"/>
          <w:szCs w:val="30"/>
        </w:rPr>
        <w:t>6 місяці</w:t>
      </w:r>
      <w:r w:rsidR="00A065E9" w:rsidRPr="00D86C69">
        <w:rPr>
          <w:i/>
          <w:sz w:val="30"/>
          <w:szCs w:val="30"/>
        </w:rPr>
        <w:t xml:space="preserve">в </w:t>
      </w:r>
      <w:r w:rsidR="00EE2136" w:rsidRPr="00D86C69">
        <w:rPr>
          <w:i/>
          <w:sz w:val="30"/>
          <w:szCs w:val="30"/>
        </w:rPr>
        <w:t xml:space="preserve">з’являються </w:t>
      </w:r>
      <w:r w:rsidRPr="00D86C69">
        <w:rPr>
          <w:i/>
          <w:sz w:val="30"/>
          <w:szCs w:val="30"/>
        </w:rPr>
        <w:t>антитіла</w:t>
      </w:r>
      <w:r w:rsidR="000D58A9" w:rsidRPr="00D86C69">
        <w:rPr>
          <w:i/>
          <w:sz w:val="30"/>
          <w:szCs w:val="30"/>
        </w:rPr>
        <w:t xml:space="preserve">,концентрація </w:t>
      </w:r>
      <w:r w:rsidRPr="00D86C69">
        <w:rPr>
          <w:i/>
          <w:sz w:val="30"/>
          <w:szCs w:val="30"/>
        </w:rPr>
        <w:t>вірус</w:t>
      </w:r>
      <w:r w:rsidR="00F97BD7" w:rsidRPr="00D86C69">
        <w:rPr>
          <w:i/>
          <w:sz w:val="30"/>
          <w:szCs w:val="30"/>
        </w:rPr>
        <w:t>у в крові</w:t>
      </w:r>
      <w:r w:rsidR="00A065E9" w:rsidRPr="00D86C69">
        <w:rPr>
          <w:i/>
          <w:sz w:val="30"/>
          <w:szCs w:val="30"/>
        </w:rPr>
        <w:t xml:space="preserve"> </w:t>
      </w:r>
      <w:r w:rsidRPr="00D86C69">
        <w:rPr>
          <w:i/>
          <w:sz w:val="30"/>
          <w:szCs w:val="30"/>
        </w:rPr>
        <w:t xml:space="preserve">зменшується до </w:t>
      </w:r>
      <w:r w:rsidR="0015506C" w:rsidRPr="00D86C69">
        <w:rPr>
          <w:i/>
          <w:sz w:val="30"/>
          <w:szCs w:val="30"/>
        </w:rPr>
        <w:t>200</w:t>
      </w:r>
      <w:r w:rsidR="00A065E9" w:rsidRPr="00D86C69">
        <w:rPr>
          <w:i/>
          <w:sz w:val="30"/>
          <w:szCs w:val="30"/>
        </w:rPr>
        <w:t>–</w:t>
      </w:r>
      <w:r w:rsidRPr="00D86C69">
        <w:rPr>
          <w:i/>
          <w:sz w:val="30"/>
          <w:szCs w:val="30"/>
        </w:rPr>
        <w:t>300 тисяч</w:t>
      </w:r>
      <w:r w:rsidR="00A065E9" w:rsidRPr="00D86C69">
        <w:rPr>
          <w:i/>
          <w:sz w:val="30"/>
          <w:szCs w:val="30"/>
        </w:rPr>
        <w:t xml:space="preserve"> </w:t>
      </w:r>
      <w:r w:rsidR="0015506C" w:rsidRPr="00D86C69">
        <w:rPr>
          <w:i/>
          <w:sz w:val="30"/>
          <w:szCs w:val="30"/>
        </w:rPr>
        <w:t xml:space="preserve">копій вірусу </w:t>
      </w:r>
      <w:r w:rsidR="000D58A9" w:rsidRPr="00D86C69">
        <w:rPr>
          <w:i/>
          <w:sz w:val="30"/>
          <w:szCs w:val="30"/>
        </w:rPr>
        <w:t xml:space="preserve">на </w:t>
      </w:r>
      <w:proofErr w:type="spellStart"/>
      <w:r w:rsidR="000D58A9" w:rsidRPr="00D86C69">
        <w:rPr>
          <w:i/>
          <w:sz w:val="30"/>
          <w:szCs w:val="30"/>
        </w:rPr>
        <w:t>мілілітр</w:t>
      </w:r>
      <w:r w:rsidR="00A065E9" w:rsidRPr="00D86C69">
        <w:rPr>
          <w:i/>
          <w:sz w:val="30"/>
          <w:szCs w:val="30"/>
        </w:rPr>
        <w:t>і</w:t>
      </w:r>
      <w:proofErr w:type="spellEnd"/>
      <w:r w:rsidRPr="00D86C69">
        <w:rPr>
          <w:i/>
          <w:sz w:val="30"/>
          <w:szCs w:val="30"/>
        </w:rPr>
        <w:t>.</w:t>
      </w:r>
      <w:r w:rsidR="00A065E9" w:rsidRPr="00D86C69">
        <w:rPr>
          <w:i/>
          <w:sz w:val="30"/>
          <w:szCs w:val="30"/>
        </w:rPr>
        <w:t xml:space="preserve"> </w:t>
      </w:r>
      <w:r w:rsidR="00F97BD7" w:rsidRPr="00D86C69">
        <w:rPr>
          <w:i/>
          <w:sz w:val="30"/>
          <w:szCs w:val="30"/>
        </w:rPr>
        <w:t>Наведені</w:t>
      </w:r>
      <w:r w:rsidR="00A065E9" w:rsidRPr="00D86C69">
        <w:rPr>
          <w:i/>
          <w:sz w:val="30"/>
          <w:szCs w:val="30"/>
        </w:rPr>
        <w:t xml:space="preserve"> </w:t>
      </w:r>
      <w:r w:rsidR="00F97BD7" w:rsidRPr="00D86C69">
        <w:rPr>
          <w:i/>
          <w:sz w:val="30"/>
          <w:szCs w:val="30"/>
        </w:rPr>
        <w:t>нижче</w:t>
      </w:r>
      <w:r w:rsidR="00EE2136" w:rsidRPr="00D86C69">
        <w:rPr>
          <w:i/>
          <w:sz w:val="30"/>
          <w:szCs w:val="30"/>
        </w:rPr>
        <w:t xml:space="preserve"> за</w:t>
      </w:r>
      <w:r w:rsidR="00F97BD7" w:rsidRPr="00D86C69">
        <w:rPr>
          <w:i/>
          <w:sz w:val="30"/>
          <w:szCs w:val="30"/>
        </w:rPr>
        <w:t>питання</w:t>
      </w:r>
      <w:r w:rsidR="00A065E9" w:rsidRPr="00D86C69">
        <w:rPr>
          <w:i/>
          <w:sz w:val="30"/>
          <w:szCs w:val="30"/>
        </w:rPr>
        <w:t xml:space="preserve"> </w:t>
      </w:r>
      <w:r w:rsidRPr="00D86C69">
        <w:rPr>
          <w:i/>
          <w:sz w:val="30"/>
          <w:szCs w:val="30"/>
        </w:rPr>
        <w:t>ставляться</w:t>
      </w:r>
      <w:r w:rsidR="00A065E9" w:rsidRPr="00D86C69">
        <w:rPr>
          <w:i/>
          <w:sz w:val="30"/>
          <w:szCs w:val="30"/>
        </w:rPr>
        <w:t xml:space="preserve"> </w:t>
      </w:r>
      <w:proofErr w:type="spellStart"/>
      <w:r w:rsidR="00F97BD7" w:rsidRPr="00D86C69">
        <w:rPr>
          <w:i/>
          <w:sz w:val="30"/>
          <w:szCs w:val="30"/>
        </w:rPr>
        <w:t>респондентам</w:t>
      </w:r>
      <w:r w:rsidR="000D58A9" w:rsidRPr="00D86C69">
        <w:rPr>
          <w:i/>
          <w:sz w:val="30"/>
          <w:szCs w:val="30"/>
        </w:rPr>
        <w:t>-СІН</w:t>
      </w:r>
      <w:proofErr w:type="spellEnd"/>
      <w:r w:rsidR="00A065E9" w:rsidRPr="00D86C69">
        <w:rPr>
          <w:i/>
          <w:sz w:val="30"/>
          <w:szCs w:val="30"/>
        </w:rPr>
        <w:t xml:space="preserve"> </w:t>
      </w:r>
      <w:r w:rsidRPr="00D86C69">
        <w:rPr>
          <w:i/>
          <w:sz w:val="30"/>
          <w:szCs w:val="30"/>
        </w:rPr>
        <w:t xml:space="preserve">з метою </w:t>
      </w:r>
      <w:r w:rsidR="00F97BD7" w:rsidRPr="00D86C69">
        <w:rPr>
          <w:i/>
          <w:sz w:val="30"/>
          <w:szCs w:val="30"/>
        </w:rPr>
        <w:t>визначення</w:t>
      </w:r>
      <w:r w:rsidR="00DF0BC2" w:rsidRPr="00D86C69">
        <w:rPr>
          <w:i/>
          <w:sz w:val="30"/>
          <w:szCs w:val="30"/>
        </w:rPr>
        <w:t xml:space="preserve"> їх </w:t>
      </w:r>
      <w:r w:rsidR="00F97BD7" w:rsidRPr="00D86C69">
        <w:rPr>
          <w:i/>
          <w:sz w:val="30"/>
          <w:szCs w:val="30"/>
        </w:rPr>
        <w:t>поінформованості</w:t>
      </w:r>
      <w:r w:rsidR="00A065E9" w:rsidRPr="00D86C69">
        <w:rPr>
          <w:i/>
          <w:sz w:val="30"/>
          <w:szCs w:val="30"/>
        </w:rPr>
        <w:t xml:space="preserve"> </w:t>
      </w:r>
      <w:r w:rsidRPr="00D86C69">
        <w:rPr>
          <w:i/>
          <w:sz w:val="30"/>
          <w:szCs w:val="30"/>
        </w:rPr>
        <w:t>про підвищений</w:t>
      </w:r>
      <w:r w:rsidR="00A065E9" w:rsidRPr="00D86C69">
        <w:rPr>
          <w:i/>
          <w:sz w:val="30"/>
          <w:szCs w:val="30"/>
        </w:rPr>
        <w:t xml:space="preserve"> </w:t>
      </w:r>
      <w:r w:rsidRPr="00D86C69">
        <w:rPr>
          <w:i/>
          <w:sz w:val="30"/>
          <w:szCs w:val="30"/>
        </w:rPr>
        <w:t>ризик</w:t>
      </w:r>
      <w:r w:rsidR="00A065E9" w:rsidRPr="00D86C69">
        <w:rPr>
          <w:i/>
          <w:sz w:val="30"/>
          <w:szCs w:val="30"/>
        </w:rPr>
        <w:t xml:space="preserve"> </w:t>
      </w:r>
      <w:r w:rsidR="00F97BD7" w:rsidRPr="00D86C69">
        <w:rPr>
          <w:i/>
          <w:sz w:val="30"/>
          <w:szCs w:val="30"/>
        </w:rPr>
        <w:t>інфікувати</w:t>
      </w:r>
      <w:r w:rsidR="00A065E9" w:rsidRPr="00D86C69">
        <w:rPr>
          <w:i/>
          <w:sz w:val="30"/>
          <w:szCs w:val="30"/>
        </w:rPr>
        <w:t xml:space="preserve"> </w:t>
      </w:r>
      <w:r w:rsidR="00F97BD7" w:rsidRPr="00D86C69">
        <w:rPr>
          <w:i/>
          <w:sz w:val="30"/>
          <w:szCs w:val="30"/>
        </w:rPr>
        <w:t>оточуючи</w:t>
      </w:r>
      <w:r w:rsidR="00A065E9" w:rsidRPr="00D86C69">
        <w:rPr>
          <w:i/>
          <w:sz w:val="30"/>
          <w:szCs w:val="30"/>
        </w:rPr>
        <w:t xml:space="preserve">х протягом </w:t>
      </w:r>
      <w:r w:rsidRPr="00D86C69">
        <w:rPr>
          <w:i/>
          <w:sz w:val="30"/>
          <w:szCs w:val="30"/>
        </w:rPr>
        <w:t>перших 6 місяців</w:t>
      </w:r>
      <w:r w:rsidR="00A065E9" w:rsidRPr="00D86C69">
        <w:rPr>
          <w:i/>
          <w:sz w:val="30"/>
          <w:szCs w:val="30"/>
        </w:rPr>
        <w:t xml:space="preserve"> </w:t>
      </w:r>
      <w:r w:rsidRPr="00D86C69">
        <w:rPr>
          <w:i/>
          <w:sz w:val="30"/>
          <w:szCs w:val="30"/>
        </w:rPr>
        <w:t>після</w:t>
      </w:r>
      <w:r w:rsidR="00A065E9" w:rsidRPr="00D86C69">
        <w:rPr>
          <w:i/>
          <w:sz w:val="30"/>
          <w:szCs w:val="30"/>
        </w:rPr>
        <w:t xml:space="preserve"> </w:t>
      </w:r>
      <w:r w:rsidRPr="00D86C69">
        <w:rPr>
          <w:i/>
          <w:sz w:val="30"/>
          <w:szCs w:val="30"/>
        </w:rPr>
        <w:t>інфікування</w:t>
      </w:r>
      <w:r w:rsidR="00A065E9" w:rsidRPr="00D86C69">
        <w:rPr>
          <w:i/>
          <w:sz w:val="30"/>
          <w:szCs w:val="30"/>
        </w:rPr>
        <w:t xml:space="preserve"> </w:t>
      </w:r>
      <w:r w:rsidR="00F97BD7" w:rsidRPr="00D86C69">
        <w:rPr>
          <w:i/>
          <w:sz w:val="30"/>
          <w:szCs w:val="30"/>
        </w:rPr>
        <w:t xml:space="preserve">ВІЛ </w:t>
      </w:r>
      <w:r w:rsidRPr="00D86C69">
        <w:rPr>
          <w:i/>
          <w:sz w:val="30"/>
          <w:szCs w:val="30"/>
        </w:rPr>
        <w:t>та про заходи, з</w:t>
      </w:r>
      <w:r w:rsidR="00F97BD7" w:rsidRPr="00D86C69">
        <w:rPr>
          <w:i/>
          <w:sz w:val="30"/>
          <w:szCs w:val="30"/>
        </w:rPr>
        <w:t xml:space="preserve">а </w:t>
      </w:r>
      <w:r w:rsidRPr="00D86C69">
        <w:rPr>
          <w:i/>
          <w:sz w:val="30"/>
          <w:szCs w:val="30"/>
        </w:rPr>
        <w:t>допомогою</w:t>
      </w:r>
      <w:r w:rsidR="00A065E9" w:rsidRPr="00D86C69">
        <w:rPr>
          <w:i/>
          <w:sz w:val="30"/>
          <w:szCs w:val="30"/>
        </w:rPr>
        <w:t xml:space="preserve"> </w:t>
      </w:r>
      <w:r w:rsidRPr="00D86C69">
        <w:rPr>
          <w:i/>
          <w:sz w:val="30"/>
          <w:szCs w:val="30"/>
        </w:rPr>
        <w:t>яких</w:t>
      </w:r>
      <w:r w:rsidR="00A065E9" w:rsidRPr="00D86C69">
        <w:rPr>
          <w:i/>
          <w:sz w:val="30"/>
          <w:szCs w:val="30"/>
        </w:rPr>
        <w:t xml:space="preserve"> </w:t>
      </w:r>
      <w:r w:rsidRPr="00D86C69">
        <w:rPr>
          <w:i/>
          <w:sz w:val="30"/>
          <w:szCs w:val="30"/>
        </w:rPr>
        <w:t>можна</w:t>
      </w:r>
      <w:r w:rsidR="00A065E9" w:rsidRPr="00D86C69">
        <w:rPr>
          <w:i/>
          <w:sz w:val="30"/>
          <w:szCs w:val="30"/>
        </w:rPr>
        <w:t xml:space="preserve"> </w:t>
      </w:r>
      <w:r w:rsidRPr="00D86C69">
        <w:rPr>
          <w:i/>
          <w:sz w:val="30"/>
          <w:szCs w:val="30"/>
        </w:rPr>
        <w:t>зменшити</w:t>
      </w:r>
      <w:r w:rsidR="00A065E9" w:rsidRPr="00D86C69">
        <w:rPr>
          <w:i/>
          <w:sz w:val="30"/>
          <w:szCs w:val="30"/>
        </w:rPr>
        <w:t xml:space="preserve"> </w:t>
      </w:r>
      <w:r w:rsidRPr="00D86C69">
        <w:rPr>
          <w:i/>
          <w:sz w:val="30"/>
          <w:szCs w:val="30"/>
        </w:rPr>
        <w:t>ризик</w:t>
      </w:r>
      <w:r w:rsidR="00A065E9" w:rsidRPr="00D86C69">
        <w:rPr>
          <w:i/>
          <w:sz w:val="30"/>
          <w:szCs w:val="30"/>
        </w:rPr>
        <w:t xml:space="preserve"> </w:t>
      </w:r>
      <w:r w:rsidRPr="00D86C69">
        <w:rPr>
          <w:i/>
          <w:sz w:val="30"/>
          <w:szCs w:val="30"/>
        </w:rPr>
        <w:t xml:space="preserve">інфікування ВІЛ </w:t>
      </w:r>
      <w:r w:rsidR="000D58A9" w:rsidRPr="00D86C69">
        <w:rPr>
          <w:i/>
          <w:sz w:val="30"/>
          <w:szCs w:val="30"/>
        </w:rPr>
        <w:t>у</w:t>
      </w:r>
      <w:r w:rsidRPr="00D86C69">
        <w:rPr>
          <w:i/>
          <w:sz w:val="30"/>
          <w:szCs w:val="30"/>
        </w:rPr>
        <w:t xml:space="preserve"> групі</w:t>
      </w:r>
      <w:r w:rsidR="000D58A9" w:rsidRPr="00D86C69">
        <w:rPr>
          <w:i/>
          <w:sz w:val="30"/>
          <w:szCs w:val="30"/>
        </w:rPr>
        <w:t>,</w:t>
      </w:r>
      <w:r w:rsidRPr="00D86C69">
        <w:rPr>
          <w:i/>
          <w:sz w:val="30"/>
          <w:szCs w:val="30"/>
        </w:rPr>
        <w:t xml:space="preserve"> в якій</w:t>
      </w:r>
      <w:r w:rsidR="00A065E9" w:rsidRPr="00D86C69">
        <w:rPr>
          <w:i/>
          <w:sz w:val="30"/>
          <w:szCs w:val="30"/>
        </w:rPr>
        <w:t xml:space="preserve"> </w:t>
      </w:r>
      <w:r w:rsidR="00334541" w:rsidRPr="00D86C69">
        <w:rPr>
          <w:i/>
          <w:sz w:val="30"/>
          <w:szCs w:val="30"/>
        </w:rPr>
        <w:t>є гостра ВІЛ-інфекція</w:t>
      </w:r>
      <w:r w:rsidRPr="00D86C69">
        <w:rPr>
          <w:i/>
          <w:sz w:val="30"/>
          <w:szCs w:val="30"/>
        </w:rPr>
        <w:t>.</w:t>
      </w:r>
    </w:p>
    <w:p w:rsidR="0040354F" w:rsidRPr="00D86C69" w:rsidRDefault="0040354F" w:rsidP="000C5ED8">
      <w:pPr>
        <w:widowControl w:val="0"/>
        <w:autoSpaceDE w:val="0"/>
        <w:autoSpaceDN w:val="0"/>
        <w:adjustRightInd w:val="0"/>
        <w:ind w:left="567" w:right="6" w:hanging="567"/>
        <w:jc w:val="center"/>
        <w:rPr>
          <w:b/>
          <w:sz w:val="30"/>
          <w:szCs w:val="30"/>
          <w:u w:val="single"/>
        </w:rPr>
      </w:pPr>
    </w:p>
    <w:p w:rsidR="000C5ED8" w:rsidRPr="00D86C69" w:rsidRDefault="000C5ED8" w:rsidP="000C5ED8">
      <w:pPr>
        <w:widowControl w:val="0"/>
        <w:autoSpaceDE w:val="0"/>
        <w:autoSpaceDN w:val="0"/>
        <w:adjustRightInd w:val="0"/>
        <w:ind w:left="567" w:right="6" w:hanging="567"/>
        <w:jc w:val="center"/>
        <w:rPr>
          <w:b/>
          <w:sz w:val="30"/>
          <w:szCs w:val="30"/>
          <w:u w:val="single"/>
        </w:rPr>
      </w:pPr>
      <w:r w:rsidRPr="00D86C69">
        <w:rPr>
          <w:b/>
          <w:sz w:val="30"/>
          <w:szCs w:val="30"/>
          <w:u w:val="single"/>
        </w:rPr>
        <w:t xml:space="preserve">Блок Z. </w:t>
      </w:r>
      <w:r w:rsidR="0040354F" w:rsidRPr="00D86C69">
        <w:rPr>
          <w:b/>
          <w:sz w:val="30"/>
          <w:szCs w:val="30"/>
          <w:u w:val="single"/>
        </w:rPr>
        <w:t>Знання про гостру ВІЛ-інфекцію</w:t>
      </w:r>
    </w:p>
    <w:p w:rsidR="000C5ED8" w:rsidRPr="00D86C69" w:rsidRDefault="000C5ED8" w:rsidP="000C5ED8">
      <w:pPr>
        <w:widowControl w:val="0"/>
        <w:autoSpaceDE w:val="0"/>
        <w:autoSpaceDN w:val="0"/>
        <w:adjustRightInd w:val="0"/>
        <w:ind w:left="567" w:right="6" w:hanging="567"/>
        <w:rPr>
          <w:b/>
          <w:sz w:val="30"/>
          <w:szCs w:val="30"/>
        </w:rPr>
      </w:pPr>
    </w:p>
    <w:p w:rsidR="000C5ED8" w:rsidRPr="00D86C69" w:rsidRDefault="000C5ED8" w:rsidP="00AC43C6">
      <w:pPr>
        <w:widowControl w:val="0"/>
        <w:autoSpaceDE w:val="0"/>
        <w:autoSpaceDN w:val="0"/>
        <w:adjustRightInd w:val="0"/>
        <w:ind w:left="426" w:right="6" w:hanging="426"/>
        <w:rPr>
          <w:b/>
          <w:sz w:val="30"/>
          <w:szCs w:val="30"/>
        </w:rPr>
      </w:pPr>
      <w:r w:rsidRPr="00D86C69">
        <w:rPr>
          <w:b/>
          <w:sz w:val="30"/>
          <w:szCs w:val="30"/>
        </w:rPr>
        <w:t xml:space="preserve">Z1. </w:t>
      </w:r>
      <w:r w:rsidRPr="00D86C69">
        <w:rPr>
          <w:i/>
          <w:sz w:val="30"/>
          <w:szCs w:val="30"/>
        </w:rPr>
        <w:t xml:space="preserve">Інтерв’юере, передайте респонденту картку до запитання Z1. </w:t>
      </w:r>
      <w:r w:rsidRPr="00D86C69">
        <w:rPr>
          <w:b/>
          <w:sz w:val="30"/>
          <w:szCs w:val="30"/>
        </w:rPr>
        <w:t xml:space="preserve">Як Ви вважаєте, яке із </w:t>
      </w:r>
      <w:r w:rsidR="00F97BD7" w:rsidRPr="00D86C69">
        <w:rPr>
          <w:b/>
          <w:sz w:val="30"/>
          <w:szCs w:val="30"/>
        </w:rPr>
        <w:t>запропонованих</w:t>
      </w:r>
      <w:r w:rsidR="00A065E9" w:rsidRPr="00D86C69">
        <w:rPr>
          <w:b/>
          <w:sz w:val="30"/>
          <w:szCs w:val="30"/>
        </w:rPr>
        <w:t xml:space="preserve"> </w:t>
      </w:r>
      <w:r w:rsidRPr="00D86C69">
        <w:rPr>
          <w:b/>
          <w:sz w:val="30"/>
          <w:szCs w:val="30"/>
        </w:rPr>
        <w:t>трьох тверджень є вірним?</w:t>
      </w:r>
    </w:p>
    <w:p w:rsidR="000C5ED8" w:rsidRPr="00D86C69" w:rsidRDefault="000C5ED8" w:rsidP="000C5ED8">
      <w:pPr>
        <w:widowControl w:val="0"/>
        <w:autoSpaceDE w:val="0"/>
        <w:autoSpaceDN w:val="0"/>
        <w:adjustRightInd w:val="0"/>
        <w:ind w:left="567" w:right="6"/>
        <w:jc w:val="both"/>
        <w:rPr>
          <w:b/>
          <w:sz w:val="30"/>
          <w:szCs w:val="30"/>
        </w:rPr>
      </w:pPr>
    </w:p>
    <w:p w:rsidR="000C5ED8" w:rsidRPr="00D86C69" w:rsidRDefault="00B52DE2" w:rsidP="00D243F5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426" w:right="6" w:hanging="284"/>
        <w:rPr>
          <w:sz w:val="30"/>
          <w:szCs w:val="30"/>
          <w:u w:val="single"/>
          <w:lang w:val="uk-UA"/>
        </w:rPr>
      </w:pPr>
      <w:r w:rsidRPr="00D86C69">
        <w:rPr>
          <w:sz w:val="30"/>
          <w:szCs w:val="30"/>
          <w:lang w:val="uk-UA"/>
        </w:rPr>
        <w:t>ВІЛ-інфікована л</w:t>
      </w:r>
      <w:r w:rsidR="000C5ED8" w:rsidRPr="00D86C69">
        <w:rPr>
          <w:sz w:val="30"/>
          <w:szCs w:val="30"/>
          <w:lang w:val="uk-UA"/>
        </w:rPr>
        <w:t>юдина</w:t>
      </w:r>
      <w:r w:rsidR="00A065E9" w:rsidRPr="00D86C69">
        <w:rPr>
          <w:sz w:val="30"/>
          <w:szCs w:val="30"/>
          <w:lang w:val="uk-UA"/>
        </w:rPr>
        <w:t xml:space="preserve"> </w:t>
      </w:r>
      <w:r w:rsidR="000C5ED8" w:rsidRPr="00D86C69">
        <w:rPr>
          <w:sz w:val="30"/>
          <w:szCs w:val="30"/>
          <w:lang w:val="uk-UA"/>
        </w:rPr>
        <w:t xml:space="preserve">має більше шансів інфікувати свого сексуального </w:t>
      </w:r>
      <w:r w:rsidR="00A065E9" w:rsidRPr="00D86C69">
        <w:rPr>
          <w:sz w:val="30"/>
          <w:szCs w:val="30"/>
          <w:lang w:val="uk-UA"/>
        </w:rPr>
        <w:t>партнера або</w:t>
      </w:r>
      <w:r w:rsidR="0015506C" w:rsidRPr="00D86C69">
        <w:rPr>
          <w:sz w:val="30"/>
          <w:szCs w:val="30"/>
          <w:lang w:val="uk-UA"/>
        </w:rPr>
        <w:t xml:space="preserve"> </w:t>
      </w:r>
      <w:r w:rsidR="00D86C69" w:rsidRPr="00D86C69">
        <w:rPr>
          <w:sz w:val="30"/>
          <w:szCs w:val="30"/>
          <w:lang w:val="uk-UA"/>
        </w:rPr>
        <w:t xml:space="preserve">ін’єкційного </w:t>
      </w:r>
      <w:r w:rsidR="000C5ED8" w:rsidRPr="00D86C69">
        <w:rPr>
          <w:sz w:val="30"/>
          <w:szCs w:val="30"/>
          <w:lang w:val="uk-UA"/>
        </w:rPr>
        <w:t>партнера</w:t>
      </w:r>
      <w:r w:rsidR="00BC6EED" w:rsidRPr="00D86C69">
        <w:rPr>
          <w:sz w:val="30"/>
          <w:szCs w:val="30"/>
          <w:lang w:val="uk-UA"/>
        </w:rPr>
        <w:t>,</w:t>
      </w:r>
      <w:r w:rsidR="00A065E9" w:rsidRPr="00D86C69">
        <w:rPr>
          <w:sz w:val="30"/>
          <w:szCs w:val="30"/>
          <w:lang w:val="uk-UA"/>
        </w:rPr>
        <w:t xml:space="preserve"> </w:t>
      </w:r>
      <w:r w:rsidR="00BC6EED" w:rsidRPr="00D86C69">
        <w:rPr>
          <w:sz w:val="30"/>
          <w:szCs w:val="30"/>
          <w:u w:val="single"/>
          <w:lang w:val="uk-UA"/>
        </w:rPr>
        <w:t>протягом перших 6 місяців після інфікування</w:t>
      </w:r>
      <w:r w:rsidR="000D58A9" w:rsidRPr="00D86C69">
        <w:rPr>
          <w:sz w:val="30"/>
          <w:szCs w:val="30"/>
          <w:u w:val="single"/>
          <w:lang w:val="uk-UA"/>
        </w:rPr>
        <w:t xml:space="preserve"> ВІЛ</w:t>
      </w:r>
      <w:r w:rsidR="00EE2136" w:rsidRPr="00D86C69">
        <w:rPr>
          <w:sz w:val="30"/>
          <w:szCs w:val="30"/>
          <w:u w:val="single"/>
          <w:lang w:val="uk-UA"/>
        </w:rPr>
        <w:t>.</w:t>
      </w:r>
    </w:p>
    <w:p w:rsidR="00C85650" w:rsidRPr="00D86C69" w:rsidRDefault="00C85650" w:rsidP="00D243F5">
      <w:pPr>
        <w:pStyle w:val="a7"/>
        <w:widowControl w:val="0"/>
        <w:autoSpaceDE w:val="0"/>
        <w:autoSpaceDN w:val="0"/>
        <w:adjustRightInd w:val="0"/>
        <w:ind w:left="426" w:right="6"/>
        <w:rPr>
          <w:u w:val="single"/>
          <w:lang w:val="uk-UA"/>
        </w:rPr>
      </w:pPr>
    </w:p>
    <w:p w:rsidR="00C85650" w:rsidRPr="00D86C69" w:rsidRDefault="00D86C69" w:rsidP="00D243F5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426" w:right="6" w:hanging="284"/>
        <w:rPr>
          <w:sz w:val="30"/>
          <w:szCs w:val="30"/>
          <w:lang w:val="uk-UA"/>
        </w:rPr>
      </w:pPr>
      <w:r w:rsidRPr="00D86C69">
        <w:rPr>
          <w:sz w:val="30"/>
          <w:szCs w:val="30"/>
          <w:lang w:val="uk-UA"/>
        </w:rPr>
        <w:t>ВІЛ-інфікована людина має більше шансів інфікувати свого сексуального партнера або ін’єкційного партнера,</w:t>
      </w:r>
      <w:r w:rsidR="00A065E9" w:rsidRPr="00D86C69">
        <w:rPr>
          <w:sz w:val="30"/>
          <w:szCs w:val="30"/>
          <w:lang w:val="uk-UA"/>
        </w:rPr>
        <w:t xml:space="preserve"> </w:t>
      </w:r>
      <w:r w:rsidR="00B52DE2" w:rsidRPr="00D86C69">
        <w:rPr>
          <w:sz w:val="30"/>
          <w:szCs w:val="30"/>
          <w:u w:val="single"/>
          <w:lang w:val="uk-UA"/>
        </w:rPr>
        <w:t>б</w:t>
      </w:r>
      <w:r w:rsidR="000C5ED8" w:rsidRPr="00D86C69">
        <w:rPr>
          <w:sz w:val="30"/>
          <w:szCs w:val="30"/>
          <w:u w:val="single"/>
          <w:lang w:val="uk-UA"/>
        </w:rPr>
        <w:t>ільше ніж через рік після інфікування ВІЛ</w:t>
      </w:r>
      <w:r w:rsidR="00C85650" w:rsidRPr="00D86C69">
        <w:rPr>
          <w:sz w:val="30"/>
          <w:szCs w:val="30"/>
          <w:lang w:val="uk-UA"/>
        </w:rPr>
        <w:t>.</w:t>
      </w:r>
    </w:p>
    <w:p w:rsidR="00C85650" w:rsidRPr="00D86C69" w:rsidRDefault="00C85650" w:rsidP="00D243F5">
      <w:pPr>
        <w:pStyle w:val="a7"/>
        <w:widowControl w:val="0"/>
        <w:autoSpaceDE w:val="0"/>
        <w:autoSpaceDN w:val="0"/>
        <w:adjustRightInd w:val="0"/>
        <w:ind w:left="426" w:right="6"/>
        <w:rPr>
          <w:lang w:val="uk-UA"/>
        </w:rPr>
      </w:pPr>
    </w:p>
    <w:p w:rsidR="000C5ED8" w:rsidRPr="00D86C69" w:rsidRDefault="00D86C69" w:rsidP="00D243F5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426" w:right="6" w:hanging="284"/>
        <w:rPr>
          <w:sz w:val="30"/>
          <w:szCs w:val="30"/>
          <w:lang w:val="uk-UA"/>
        </w:rPr>
      </w:pPr>
      <w:r w:rsidRPr="00D86C69">
        <w:rPr>
          <w:sz w:val="30"/>
          <w:szCs w:val="30"/>
          <w:lang w:val="uk-UA"/>
        </w:rPr>
        <w:t>ВІЛ-інфікована людина має більше шансів інфікувати свого сексуального партнера або ін’єкційного партнера,</w:t>
      </w:r>
      <w:r w:rsidR="00A065E9" w:rsidRPr="00D86C69">
        <w:rPr>
          <w:sz w:val="30"/>
          <w:szCs w:val="30"/>
          <w:lang w:val="uk-UA"/>
        </w:rPr>
        <w:t xml:space="preserve"> </w:t>
      </w:r>
      <w:r w:rsidR="00B52DE2" w:rsidRPr="00D86C69">
        <w:rPr>
          <w:sz w:val="30"/>
          <w:szCs w:val="30"/>
          <w:u w:val="single"/>
          <w:lang w:val="uk-UA"/>
        </w:rPr>
        <w:t>п</w:t>
      </w:r>
      <w:r w:rsidR="000C5ED8" w:rsidRPr="00D86C69">
        <w:rPr>
          <w:sz w:val="30"/>
          <w:szCs w:val="30"/>
          <w:u w:val="single"/>
          <w:lang w:val="uk-UA"/>
        </w:rPr>
        <w:t>ротягом перших п'яти років після інфікування ВІЛ</w:t>
      </w:r>
      <w:r w:rsidR="00B52DE2" w:rsidRPr="00D86C69">
        <w:rPr>
          <w:sz w:val="30"/>
          <w:szCs w:val="30"/>
          <w:lang w:val="uk-UA"/>
        </w:rPr>
        <w:t>.</w:t>
      </w:r>
    </w:p>
    <w:p w:rsidR="00DA4296" w:rsidRPr="00D86C69" w:rsidRDefault="00DA4296" w:rsidP="00A065E9">
      <w:pPr>
        <w:pStyle w:val="a7"/>
        <w:widowControl w:val="0"/>
        <w:autoSpaceDE w:val="0"/>
        <w:autoSpaceDN w:val="0"/>
        <w:adjustRightInd w:val="0"/>
        <w:ind w:left="426" w:right="6"/>
        <w:rPr>
          <w:lang w:val="uk-UA"/>
        </w:rPr>
      </w:pPr>
    </w:p>
    <w:p w:rsidR="000C5ED8" w:rsidRPr="00D86C69" w:rsidRDefault="000C5ED8" w:rsidP="00D243F5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426" w:right="6" w:hanging="284"/>
        <w:jc w:val="both"/>
        <w:rPr>
          <w:i/>
          <w:sz w:val="30"/>
          <w:szCs w:val="30"/>
          <w:lang w:val="uk-UA"/>
        </w:rPr>
      </w:pPr>
      <w:r w:rsidRPr="00D86C69">
        <w:rPr>
          <w:i/>
          <w:sz w:val="30"/>
          <w:szCs w:val="30"/>
          <w:lang w:val="uk-UA"/>
        </w:rPr>
        <w:t>Не знаю/важко відповісти</w:t>
      </w:r>
    </w:p>
    <w:p w:rsidR="00414CFC" w:rsidRPr="00D86C69" w:rsidRDefault="00414CFC">
      <w:pPr>
        <w:spacing w:after="200" w:line="276" w:lineRule="auto"/>
        <w:rPr>
          <w:b/>
          <w:sz w:val="30"/>
          <w:szCs w:val="30"/>
        </w:rPr>
      </w:pPr>
      <w:r w:rsidRPr="00D86C69">
        <w:rPr>
          <w:b/>
          <w:sz w:val="30"/>
          <w:szCs w:val="30"/>
        </w:rPr>
        <w:br w:type="page"/>
      </w:r>
    </w:p>
    <w:p w:rsidR="000C5ED8" w:rsidRPr="00D86C69" w:rsidRDefault="000C5ED8" w:rsidP="00C85650">
      <w:pPr>
        <w:widowControl w:val="0"/>
        <w:autoSpaceDE w:val="0"/>
        <w:autoSpaceDN w:val="0"/>
        <w:adjustRightInd w:val="0"/>
        <w:ind w:left="284" w:right="4" w:hanging="284"/>
        <w:rPr>
          <w:i/>
          <w:sz w:val="30"/>
          <w:szCs w:val="30"/>
        </w:rPr>
      </w:pPr>
      <w:r w:rsidRPr="00D86C69">
        <w:rPr>
          <w:b/>
          <w:sz w:val="30"/>
          <w:szCs w:val="30"/>
        </w:rPr>
        <w:lastRenderedPageBreak/>
        <w:t xml:space="preserve">Z2. Якби Ви дізнались, що хтось у </w:t>
      </w:r>
      <w:r w:rsidR="00EE2136" w:rsidRPr="00D86C69">
        <w:rPr>
          <w:b/>
          <w:sz w:val="30"/>
          <w:szCs w:val="30"/>
        </w:rPr>
        <w:t>В</w:t>
      </w:r>
      <w:r w:rsidRPr="00D86C69">
        <w:rPr>
          <w:b/>
          <w:sz w:val="30"/>
          <w:szCs w:val="30"/>
        </w:rPr>
        <w:t>ашому оточенні нещодавно інфікувався ВІЛ та має високий ризик інфікувати інших, яких заходів Ви могли б вжити, щоб захистити себе та оточуючих</w:t>
      </w:r>
      <w:r w:rsidR="00C85650" w:rsidRPr="00D86C69">
        <w:rPr>
          <w:b/>
          <w:sz w:val="30"/>
          <w:szCs w:val="30"/>
        </w:rPr>
        <w:t>?</w:t>
      </w:r>
    </w:p>
    <w:tbl>
      <w:tblPr>
        <w:tblStyle w:val="a3"/>
        <w:tblW w:w="10801" w:type="dxa"/>
        <w:tblInd w:w="-34" w:type="dxa"/>
        <w:tblLook w:val="04A0" w:firstRow="1" w:lastRow="0" w:firstColumn="1" w:lastColumn="0" w:noHBand="0" w:noVBand="1"/>
      </w:tblPr>
      <w:tblGrid>
        <w:gridCol w:w="6663"/>
        <w:gridCol w:w="709"/>
        <w:gridCol w:w="823"/>
        <w:gridCol w:w="1161"/>
        <w:gridCol w:w="709"/>
        <w:gridCol w:w="736"/>
      </w:tblGrid>
      <w:tr w:rsidR="000C5ED8" w:rsidRPr="00D86C69" w:rsidTr="00D86C69">
        <w:trPr>
          <w:cantSplit/>
          <w:trHeight w:val="2218"/>
        </w:trPr>
        <w:tc>
          <w:tcPr>
            <w:tcW w:w="6663" w:type="dxa"/>
            <w:vAlign w:val="center"/>
          </w:tcPr>
          <w:p w:rsidR="000C5ED8" w:rsidRPr="00D86C69" w:rsidRDefault="00C85650" w:rsidP="00C85650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b/>
                <w:sz w:val="30"/>
                <w:szCs w:val="30"/>
              </w:rPr>
            </w:pPr>
            <w:r w:rsidRPr="00D86C69">
              <w:rPr>
                <w:i/>
                <w:sz w:val="30"/>
                <w:szCs w:val="30"/>
              </w:rPr>
              <w:t>(Інтерв’юере, передайте респонденту картку до запитання Z</w:t>
            </w:r>
            <w:r w:rsidRPr="00D86C69">
              <w:rPr>
                <w:b/>
                <w:i/>
                <w:sz w:val="30"/>
                <w:szCs w:val="30"/>
              </w:rPr>
              <w:t>2</w:t>
            </w:r>
            <w:r w:rsidRPr="00D86C69">
              <w:rPr>
                <w:i/>
                <w:sz w:val="30"/>
                <w:szCs w:val="30"/>
              </w:rPr>
              <w:t>. Респондент має дати відповідь по кожному рядку)</w:t>
            </w:r>
          </w:p>
        </w:tc>
        <w:tc>
          <w:tcPr>
            <w:tcW w:w="709" w:type="dxa"/>
            <w:textDirection w:val="btLr"/>
          </w:tcPr>
          <w:p w:rsidR="000C5ED8" w:rsidRPr="00D86C69" w:rsidRDefault="000C5ED8" w:rsidP="000C5ED8">
            <w:pPr>
              <w:widowControl w:val="0"/>
              <w:autoSpaceDE w:val="0"/>
              <w:autoSpaceDN w:val="0"/>
              <w:adjustRightInd w:val="0"/>
              <w:ind w:left="113" w:right="4"/>
              <w:rPr>
                <w:b/>
                <w:sz w:val="26"/>
                <w:szCs w:val="26"/>
              </w:rPr>
            </w:pPr>
            <w:r w:rsidRPr="00D86C69">
              <w:rPr>
                <w:b/>
                <w:sz w:val="26"/>
                <w:szCs w:val="26"/>
              </w:rPr>
              <w:t>Повністю згоден/на</w:t>
            </w:r>
          </w:p>
        </w:tc>
        <w:tc>
          <w:tcPr>
            <w:tcW w:w="823" w:type="dxa"/>
            <w:textDirection w:val="btLr"/>
          </w:tcPr>
          <w:p w:rsidR="000C5ED8" w:rsidRPr="00D86C69" w:rsidRDefault="000C5ED8" w:rsidP="000C5ED8">
            <w:pPr>
              <w:widowControl w:val="0"/>
              <w:autoSpaceDE w:val="0"/>
              <w:autoSpaceDN w:val="0"/>
              <w:adjustRightInd w:val="0"/>
              <w:ind w:left="113" w:right="4"/>
              <w:rPr>
                <w:b/>
                <w:sz w:val="26"/>
                <w:szCs w:val="26"/>
              </w:rPr>
            </w:pPr>
            <w:r w:rsidRPr="00D86C69">
              <w:rPr>
                <w:b/>
                <w:sz w:val="26"/>
                <w:szCs w:val="26"/>
              </w:rPr>
              <w:t>Скоріше, згоден/на</w:t>
            </w:r>
          </w:p>
        </w:tc>
        <w:tc>
          <w:tcPr>
            <w:tcW w:w="1161" w:type="dxa"/>
            <w:textDirection w:val="btLr"/>
          </w:tcPr>
          <w:p w:rsidR="000C5ED8" w:rsidRPr="00D86C69" w:rsidRDefault="000C5ED8" w:rsidP="000D58A9">
            <w:pPr>
              <w:widowControl w:val="0"/>
              <w:autoSpaceDE w:val="0"/>
              <w:autoSpaceDN w:val="0"/>
              <w:adjustRightInd w:val="0"/>
              <w:ind w:left="113" w:right="4"/>
              <w:rPr>
                <w:b/>
                <w:sz w:val="26"/>
                <w:szCs w:val="26"/>
              </w:rPr>
            </w:pPr>
            <w:r w:rsidRPr="00D86C69">
              <w:rPr>
                <w:b/>
                <w:sz w:val="26"/>
                <w:szCs w:val="26"/>
              </w:rPr>
              <w:t xml:space="preserve">Згоден/на та не згоден/на </w:t>
            </w:r>
            <w:r w:rsidR="000D58A9" w:rsidRPr="00D86C69">
              <w:rPr>
                <w:b/>
                <w:sz w:val="26"/>
                <w:szCs w:val="26"/>
              </w:rPr>
              <w:t>однаковою мірою</w:t>
            </w:r>
          </w:p>
        </w:tc>
        <w:tc>
          <w:tcPr>
            <w:tcW w:w="709" w:type="dxa"/>
            <w:textDirection w:val="btLr"/>
          </w:tcPr>
          <w:p w:rsidR="000C5ED8" w:rsidRPr="00D86C69" w:rsidRDefault="000C5ED8" w:rsidP="000C5ED8">
            <w:pPr>
              <w:widowControl w:val="0"/>
              <w:autoSpaceDE w:val="0"/>
              <w:autoSpaceDN w:val="0"/>
              <w:adjustRightInd w:val="0"/>
              <w:ind w:left="113" w:right="4"/>
              <w:rPr>
                <w:b/>
                <w:sz w:val="26"/>
                <w:szCs w:val="26"/>
              </w:rPr>
            </w:pPr>
            <w:r w:rsidRPr="00D86C69">
              <w:rPr>
                <w:b/>
                <w:sz w:val="26"/>
                <w:szCs w:val="26"/>
              </w:rPr>
              <w:t>Скоріше, не згоден/на</w:t>
            </w:r>
          </w:p>
        </w:tc>
        <w:tc>
          <w:tcPr>
            <w:tcW w:w="736" w:type="dxa"/>
            <w:textDirection w:val="btLr"/>
          </w:tcPr>
          <w:p w:rsidR="000C5ED8" w:rsidRPr="00D86C69" w:rsidRDefault="000C5ED8" w:rsidP="000C5ED8">
            <w:pPr>
              <w:widowControl w:val="0"/>
              <w:autoSpaceDE w:val="0"/>
              <w:autoSpaceDN w:val="0"/>
              <w:adjustRightInd w:val="0"/>
              <w:ind w:left="113" w:right="4"/>
              <w:rPr>
                <w:b/>
                <w:sz w:val="26"/>
                <w:szCs w:val="26"/>
              </w:rPr>
            </w:pPr>
            <w:r w:rsidRPr="00D86C69">
              <w:rPr>
                <w:b/>
                <w:sz w:val="26"/>
                <w:szCs w:val="26"/>
              </w:rPr>
              <w:t>Повністю не згоден/на</w:t>
            </w:r>
          </w:p>
        </w:tc>
      </w:tr>
      <w:tr w:rsidR="000C5ED8" w:rsidRPr="00D86C69" w:rsidTr="00D86C69">
        <w:tc>
          <w:tcPr>
            <w:tcW w:w="6663" w:type="dxa"/>
          </w:tcPr>
          <w:p w:rsidR="00EA577C" w:rsidRPr="00D86C69" w:rsidRDefault="000C5ED8" w:rsidP="00EE21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right="4"/>
              <w:rPr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Уник</w:t>
            </w:r>
            <w:r w:rsidR="006C18E6" w:rsidRPr="00D86C69">
              <w:rPr>
                <w:sz w:val="30"/>
                <w:szCs w:val="30"/>
              </w:rPr>
              <w:t>нути</w:t>
            </w:r>
            <w:r w:rsidRPr="00D86C69">
              <w:rPr>
                <w:sz w:val="30"/>
                <w:szCs w:val="30"/>
              </w:rPr>
              <w:t xml:space="preserve"> будь-яких контактів з цією людиною</w:t>
            </w:r>
          </w:p>
        </w:tc>
        <w:tc>
          <w:tcPr>
            <w:tcW w:w="709" w:type="dxa"/>
            <w:vAlign w:val="center"/>
          </w:tcPr>
          <w:p w:rsidR="000C5ED8" w:rsidRPr="00D86C69" w:rsidRDefault="000C5ED8" w:rsidP="000C5ED8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1</w:t>
            </w:r>
          </w:p>
        </w:tc>
        <w:tc>
          <w:tcPr>
            <w:tcW w:w="823" w:type="dxa"/>
            <w:vAlign w:val="center"/>
          </w:tcPr>
          <w:p w:rsidR="000C5ED8" w:rsidRPr="00D86C69" w:rsidRDefault="000C5ED8" w:rsidP="000C5ED8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2</w:t>
            </w:r>
          </w:p>
        </w:tc>
        <w:tc>
          <w:tcPr>
            <w:tcW w:w="1161" w:type="dxa"/>
            <w:vAlign w:val="center"/>
          </w:tcPr>
          <w:p w:rsidR="000C5ED8" w:rsidRPr="00D86C69" w:rsidRDefault="000C5ED8" w:rsidP="000C5ED8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3</w:t>
            </w:r>
          </w:p>
        </w:tc>
        <w:tc>
          <w:tcPr>
            <w:tcW w:w="709" w:type="dxa"/>
            <w:vAlign w:val="center"/>
          </w:tcPr>
          <w:p w:rsidR="000C5ED8" w:rsidRPr="00D86C69" w:rsidRDefault="000C5ED8" w:rsidP="000C5ED8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4</w:t>
            </w:r>
          </w:p>
        </w:tc>
        <w:tc>
          <w:tcPr>
            <w:tcW w:w="736" w:type="dxa"/>
            <w:vAlign w:val="center"/>
          </w:tcPr>
          <w:p w:rsidR="000C5ED8" w:rsidRPr="00D86C69" w:rsidRDefault="000C5ED8" w:rsidP="000C5ED8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5</w:t>
            </w:r>
          </w:p>
        </w:tc>
      </w:tr>
      <w:tr w:rsidR="000C5ED8" w:rsidRPr="00D86C69" w:rsidTr="00D86C69">
        <w:tc>
          <w:tcPr>
            <w:tcW w:w="6663" w:type="dxa"/>
          </w:tcPr>
          <w:p w:rsidR="00EA577C" w:rsidRPr="00D86C69" w:rsidRDefault="000C5ED8" w:rsidP="00EE21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right="4"/>
              <w:rPr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Уник</w:t>
            </w:r>
            <w:r w:rsidR="006C18E6" w:rsidRPr="00D86C69">
              <w:rPr>
                <w:sz w:val="30"/>
                <w:szCs w:val="30"/>
              </w:rPr>
              <w:t>нути</w:t>
            </w:r>
            <w:r w:rsidRPr="00D86C69">
              <w:rPr>
                <w:sz w:val="30"/>
                <w:szCs w:val="30"/>
              </w:rPr>
              <w:t xml:space="preserve"> сексуальних контактів та спільного вживання наркотиків з цією людиною</w:t>
            </w:r>
          </w:p>
        </w:tc>
        <w:tc>
          <w:tcPr>
            <w:tcW w:w="709" w:type="dxa"/>
            <w:vAlign w:val="center"/>
          </w:tcPr>
          <w:p w:rsidR="000C5ED8" w:rsidRPr="00D86C69" w:rsidRDefault="000C5ED8" w:rsidP="000C5ED8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1</w:t>
            </w:r>
          </w:p>
        </w:tc>
        <w:tc>
          <w:tcPr>
            <w:tcW w:w="823" w:type="dxa"/>
            <w:vAlign w:val="center"/>
          </w:tcPr>
          <w:p w:rsidR="000C5ED8" w:rsidRPr="00D86C69" w:rsidRDefault="000C5ED8" w:rsidP="000C5ED8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2</w:t>
            </w:r>
          </w:p>
        </w:tc>
        <w:tc>
          <w:tcPr>
            <w:tcW w:w="1161" w:type="dxa"/>
            <w:vAlign w:val="center"/>
          </w:tcPr>
          <w:p w:rsidR="000C5ED8" w:rsidRPr="00D86C69" w:rsidRDefault="000C5ED8" w:rsidP="000C5ED8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3</w:t>
            </w:r>
          </w:p>
        </w:tc>
        <w:tc>
          <w:tcPr>
            <w:tcW w:w="709" w:type="dxa"/>
            <w:vAlign w:val="center"/>
          </w:tcPr>
          <w:p w:rsidR="000C5ED8" w:rsidRPr="00D86C69" w:rsidRDefault="000C5ED8" w:rsidP="000C5ED8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4</w:t>
            </w:r>
          </w:p>
        </w:tc>
        <w:tc>
          <w:tcPr>
            <w:tcW w:w="736" w:type="dxa"/>
            <w:vAlign w:val="center"/>
          </w:tcPr>
          <w:p w:rsidR="000C5ED8" w:rsidRPr="00D86C69" w:rsidRDefault="000C5ED8" w:rsidP="000C5ED8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5</w:t>
            </w:r>
          </w:p>
        </w:tc>
      </w:tr>
      <w:tr w:rsidR="000C5ED8" w:rsidRPr="00D86C69" w:rsidTr="00D86C69">
        <w:tc>
          <w:tcPr>
            <w:tcW w:w="6663" w:type="dxa"/>
          </w:tcPr>
          <w:p w:rsidR="00EA577C" w:rsidRPr="00D86C69" w:rsidRDefault="000C5ED8" w:rsidP="00EE21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right="4"/>
              <w:rPr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Перекона</w:t>
            </w:r>
            <w:r w:rsidR="006C18E6" w:rsidRPr="00D86C69">
              <w:rPr>
                <w:sz w:val="30"/>
                <w:szCs w:val="30"/>
              </w:rPr>
              <w:t>тися</w:t>
            </w:r>
            <w:r w:rsidRPr="00D86C69">
              <w:rPr>
                <w:sz w:val="30"/>
                <w:szCs w:val="30"/>
              </w:rPr>
              <w:t>, що оточ</w:t>
            </w:r>
            <w:r w:rsidR="006C18E6" w:rsidRPr="00D86C69">
              <w:rPr>
                <w:sz w:val="30"/>
                <w:szCs w:val="30"/>
              </w:rPr>
              <w:t xml:space="preserve">уючі люди </w:t>
            </w:r>
            <w:r w:rsidRPr="00D86C69">
              <w:rPr>
                <w:sz w:val="30"/>
                <w:szCs w:val="30"/>
              </w:rPr>
              <w:t>став</w:t>
            </w:r>
            <w:r w:rsidR="006C18E6" w:rsidRPr="00D86C69">
              <w:rPr>
                <w:sz w:val="30"/>
                <w:szCs w:val="30"/>
              </w:rPr>
              <w:t>ля</w:t>
            </w:r>
            <w:r w:rsidRPr="00D86C69">
              <w:rPr>
                <w:sz w:val="30"/>
                <w:szCs w:val="30"/>
              </w:rPr>
              <w:t>ться спокійно до цієї людини</w:t>
            </w:r>
          </w:p>
        </w:tc>
        <w:tc>
          <w:tcPr>
            <w:tcW w:w="709" w:type="dxa"/>
            <w:vAlign w:val="center"/>
          </w:tcPr>
          <w:p w:rsidR="000C5ED8" w:rsidRPr="00D86C69" w:rsidRDefault="000C5ED8" w:rsidP="000C5ED8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b/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1</w:t>
            </w:r>
          </w:p>
        </w:tc>
        <w:tc>
          <w:tcPr>
            <w:tcW w:w="823" w:type="dxa"/>
            <w:vAlign w:val="center"/>
          </w:tcPr>
          <w:p w:rsidR="000C5ED8" w:rsidRPr="00D86C69" w:rsidRDefault="000C5ED8" w:rsidP="000C5ED8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b/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2</w:t>
            </w:r>
          </w:p>
        </w:tc>
        <w:tc>
          <w:tcPr>
            <w:tcW w:w="1161" w:type="dxa"/>
            <w:vAlign w:val="center"/>
          </w:tcPr>
          <w:p w:rsidR="000C5ED8" w:rsidRPr="00D86C69" w:rsidRDefault="000C5ED8" w:rsidP="000C5ED8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b/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3</w:t>
            </w:r>
          </w:p>
        </w:tc>
        <w:tc>
          <w:tcPr>
            <w:tcW w:w="709" w:type="dxa"/>
            <w:vAlign w:val="center"/>
          </w:tcPr>
          <w:p w:rsidR="000C5ED8" w:rsidRPr="00D86C69" w:rsidRDefault="000C5ED8" w:rsidP="000C5ED8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b/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4</w:t>
            </w:r>
          </w:p>
        </w:tc>
        <w:tc>
          <w:tcPr>
            <w:tcW w:w="736" w:type="dxa"/>
            <w:vAlign w:val="center"/>
          </w:tcPr>
          <w:p w:rsidR="000C5ED8" w:rsidRPr="00D86C69" w:rsidRDefault="000C5ED8" w:rsidP="000C5ED8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b/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5</w:t>
            </w:r>
          </w:p>
        </w:tc>
      </w:tr>
      <w:tr w:rsidR="000C5ED8" w:rsidRPr="00D86C69" w:rsidTr="00D86C69">
        <w:tc>
          <w:tcPr>
            <w:tcW w:w="6663" w:type="dxa"/>
          </w:tcPr>
          <w:p w:rsidR="000C5ED8" w:rsidRPr="00D86C69" w:rsidRDefault="000C5ED8" w:rsidP="000C5ED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right="4"/>
              <w:rPr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 xml:space="preserve">Фізично ізолювати людину від оточення </w:t>
            </w:r>
          </w:p>
        </w:tc>
        <w:tc>
          <w:tcPr>
            <w:tcW w:w="709" w:type="dxa"/>
            <w:vAlign w:val="center"/>
          </w:tcPr>
          <w:p w:rsidR="000C5ED8" w:rsidRPr="00D86C69" w:rsidRDefault="000C5ED8" w:rsidP="000C5ED8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b/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1</w:t>
            </w:r>
          </w:p>
        </w:tc>
        <w:tc>
          <w:tcPr>
            <w:tcW w:w="823" w:type="dxa"/>
            <w:vAlign w:val="center"/>
          </w:tcPr>
          <w:p w:rsidR="000C5ED8" w:rsidRPr="00D86C69" w:rsidRDefault="000C5ED8" w:rsidP="000C5ED8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b/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2</w:t>
            </w:r>
          </w:p>
        </w:tc>
        <w:tc>
          <w:tcPr>
            <w:tcW w:w="1161" w:type="dxa"/>
            <w:vAlign w:val="center"/>
          </w:tcPr>
          <w:p w:rsidR="000C5ED8" w:rsidRPr="00D86C69" w:rsidRDefault="000C5ED8" w:rsidP="000C5ED8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b/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3</w:t>
            </w:r>
          </w:p>
        </w:tc>
        <w:tc>
          <w:tcPr>
            <w:tcW w:w="709" w:type="dxa"/>
            <w:vAlign w:val="center"/>
          </w:tcPr>
          <w:p w:rsidR="000C5ED8" w:rsidRPr="00D86C69" w:rsidRDefault="000C5ED8" w:rsidP="000C5ED8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b/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4</w:t>
            </w:r>
          </w:p>
        </w:tc>
        <w:tc>
          <w:tcPr>
            <w:tcW w:w="736" w:type="dxa"/>
            <w:vAlign w:val="center"/>
          </w:tcPr>
          <w:p w:rsidR="000C5ED8" w:rsidRPr="00D86C69" w:rsidRDefault="000C5ED8" w:rsidP="000C5ED8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b/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5</w:t>
            </w:r>
          </w:p>
        </w:tc>
      </w:tr>
      <w:tr w:rsidR="000C5ED8" w:rsidRPr="00D86C69" w:rsidTr="00D86C69">
        <w:tc>
          <w:tcPr>
            <w:tcW w:w="6663" w:type="dxa"/>
          </w:tcPr>
          <w:p w:rsidR="000C5ED8" w:rsidRPr="00D86C69" w:rsidRDefault="000C5ED8" w:rsidP="000C5ED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right="4"/>
              <w:rPr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Допомо</w:t>
            </w:r>
            <w:r w:rsidR="006C18E6" w:rsidRPr="00D86C69">
              <w:rPr>
                <w:sz w:val="30"/>
                <w:szCs w:val="30"/>
              </w:rPr>
              <w:t>гти</w:t>
            </w:r>
            <w:r w:rsidRPr="00D86C69">
              <w:rPr>
                <w:sz w:val="30"/>
                <w:szCs w:val="30"/>
              </w:rPr>
              <w:t xml:space="preserve"> людині отримати </w:t>
            </w:r>
            <w:r w:rsidR="006C18E6" w:rsidRPr="00D86C69">
              <w:rPr>
                <w:sz w:val="30"/>
                <w:szCs w:val="30"/>
              </w:rPr>
              <w:t xml:space="preserve">необхідну </w:t>
            </w:r>
            <w:r w:rsidRPr="00D86C69">
              <w:rPr>
                <w:sz w:val="30"/>
                <w:szCs w:val="30"/>
              </w:rPr>
              <w:t>медичну допомогу</w:t>
            </w:r>
          </w:p>
        </w:tc>
        <w:tc>
          <w:tcPr>
            <w:tcW w:w="709" w:type="dxa"/>
            <w:vAlign w:val="center"/>
          </w:tcPr>
          <w:p w:rsidR="000C5ED8" w:rsidRPr="00D86C69" w:rsidRDefault="000C5ED8" w:rsidP="000C5ED8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b/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1</w:t>
            </w:r>
          </w:p>
        </w:tc>
        <w:tc>
          <w:tcPr>
            <w:tcW w:w="823" w:type="dxa"/>
            <w:vAlign w:val="center"/>
          </w:tcPr>
          <w:p w:rsidR="000C5ED8" w:rsidRPr="00D86C69" w:rsidRDefault="000C5ED8" w:rsidP="000C5ED8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b/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2</w:t>
            </w:r>
          </w:p>
        </w:tc>
        <w:tc>
          <w:tcPr>
            <w:tcW w:w="1161" w:type="dxa"/>
            <w:vAlign w:val="center"/>
          </w:tcPr>
          <w:p w:rsidR="000C5ED8" w:rsidRPr="00D86C69" w:rsidRDefault="000C5ED8" w:rsidP="000C5ED8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b/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3</w:t>
            </w:r>
          </w:p>
        </w:tc>
        <w:tc>
          <w:tcPr>
            <w:tcW w:w="709" w:type="dxa"/>
            <w:vAlign w:val="center"/>
          </w:tcPr>
          <w:p w:rsidR="000C5ED8" w:rsidRPr="00D86C69" w:rsidRDefault="000C5ED8" w:rsidP="000C5ED8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b/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4</w:t>
            </w:r>
          </w:p>
        </w:tc>
        <w:tc>
          <w:tcPr>
            <w:tcW w:w="736" w:type="dxa"/>
            <w:vAlign w:val="center"/>
          </w:tcPr>
          <w:p w:rsidR="000C5ED8" w:rsidRPr="00D86C69" w:rsidRDefault="000C5ED8" w:rsidP="000C5ED8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b/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5</w:t>
            </w:r>
          </w:p>
        </w:tc>
      </w:tr>
      <w:tr w:rsidR="000C5ED8" w:rsidRPr="00D86C69" w:rsidTr="00D86C69">
        <w:trPr>
          <w:trHeight w:val="1184"/>
        </w:trPr>
        <w:tc>
          <w:tcPr>
            <w:tcW w:w="6663" w:type="dxa"/>
          </w:tcPr>
          <w:p w:rsidR="00DA4296" w:rsidRPr="00D86C69" w:rsidRDefault="000C5ED8" w:rsidP="00A065E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right="4"/>
              <w:rPr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Допомо</w:t>
            </w:r>
            <w:r w:rsidR="006C18E6" w:rsidRPr="00D86C69">
              <w:rPr>
                <w:sz w:val="30"/>
                <w:szCs w:val="30"/>
              </w:rPr>
              <w:t>гти</w:t>
            </w:r>
            <w:r w:rsidRPr="00D86C69">
              <w:rPr>
                <w:sz w:val="30"/>
                <w:szCs w:val="30"/>
              </w:rPr>
              <w:t xml:space="preserve"> людині уникати ризиков</w:t>
            </w:r>
            <w:r w:rsidR="00AF4881" w:rsidRPr="00D86C69">
              <w:rPr>
                <w:sz w:val="30"/>
                <w:szCs w:val="30"/>
              </w:rPr>
              <w:t>ан</w:t>
            </w:r>
            <w:r w:rsidRPr="00D86C69">
              <w:rPr>
                <w:sz w:val="30"/>
                <w:szCs w:val="30"/>
              </w:rPr>
              <w:t>ої поведінки, такої як незахищений секс</w:t>
            </w:r>
            <w:r w:rsidR="006B0AF9" w:rsidRPr="00D86C69">
              <w:rPr>
                <w:sz w:val="30"/>
                <w:szCs w:val="30"/>
              </w:rPr>
              <w:t xml:space="preserve"> </w:t>
            </w:r>
            <w:r w:rsidRPr="00D86C69">
              <w:rPr>
                <w:sz w:val="30"/>
                <w:szCs w:val="30"/>
              </w:rPr>
              <w:t>або небезпечне вживання наркотиків ін’єкційним шляхом</w:t>
            </w:r>
          </w:p>
        </w:tc>
        <w:tc>
          <w:tcPr>
            <w:tcW w:w="709" w:type="dxa"/>
            <w:vAlign w:val="center"/>
          </w:tcPr>
          <w:p w:rsidR="000C5ED8" w:rsidRPr="00D86C69" w:rsidRDefault="000C5ED8" w:rsidP="000C5ED8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b/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1</w:t>
            </w:r>
          </w:p>
        </w:tc>
        <w:tc>
          <w:tcPr>
            <w:tcW w:w="823" w:type="dxa"/>
            <w:vAlign w:val="center"/>
          </w:tcPr>
          <w:p w:rsidR="000C5ED8" w:rsidRPr="00D86C69" w:rsidRDefault="000C5ED8" w:rsidP="000C5ED8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b/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2</w:t>
            </w:r>
          </w:p>
        </w:tc>
        <w:tc>
          <w:tcPr>
            <w:tcW w:w="1161" w:type="dxa"/>
            <w:vAlign w:val="center"/>
          </w:tcPr>
          <w:p w:rsidR="000C5ED8" w:rsidRPr="00D86C69" w:rsidRDefault="000C5ED8" w:rsidP="000C5ED8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b/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3</w:t>
            </w:r>
          </w:p>
        </w:tc>
        <w:tc>
          <w:tcPr>
            <w:tcW w:w="709" w:type="dxa"/>
            <w:vAlign w:val="center"/>
          </w:tcPr>
          <w:p w:rsidR="000C5ED8" w:rsidRPr="00D86C69" w:rsidRDefault="000C5ED8" w:rsidP="000C5ED8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b/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4</w:t>
            </w:r>
          </w:p>
        </w:tc>
        <w:tc>
          <w:tcPr>
            <w:tcW w:w="736" w:type="dxa"/>
            <w:vAlign w:val="center"/>
          </w:tcPr>
          <w:p w:rsidR="000C5ED8" w:rsidRPr="00D86C69" w:rsidRDefault="000C5ED8" w:rsidP="000C5ED8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b/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5</w:t>
            </w:r>
          </w:p>
        </w:tc>
      </w:tr>
      <w:tr w:rsidR="000C5ED8" w:rsidRPr="00D86C69" w:rsidTr="00D86C69">
        <w:tc>
          <w:tcPr>
            <w:tcW w:w="6663" w:type="dxa"/>
          </w:tcPr>
          <w:p w:rsidR="00EA577C" w:rsidRPr="00D86C69" w:rsidRDefault="000C5ED8" w:rsidP="00EE21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right="4" w:hanging="284"/>
              <w:rPr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Допомо</w:t>
            </w:r>
            <w:r w:rsidR="006C18E6" w:rsidRPr="00D86C69">
              <w:rPr>
                <w:sz w:val="30"/>
                <w:szCs w:val="30"/>
              </w:rPr>
              <w:t>гти</w:t>
            </w:r>
            <w:r w:rsidRPr="00D86C69">
              <w:rPr>
                <w:sz w:val="30"/>
                <w:szCs w:val="30"/>
              </w:rPr>
              <w:t xml:space="preserve"> людині впоратися зі своїми тривогами і страхом</w:t>
            </w:r>
          </w:p>
        </w:tc>
        <w:tc>
          <w:tcPr>
            <w:tcW w:w="709" w:type="dxa"/>
            <w:vAlign w:val="center"/>
          </w:tcPr>
          <w:p w:rsidR="000C5ED8" w:rsidRPr="00D86C69" w:rsidRDefault="000C5ED8" w:rsidP="000C5ED8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b/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1</w:t>
            </w:r>
          </w:p>
        </w:tc>
        <w:tc>
          <w:tcPr>
            <w:tcW w:w="823" w:type="dxa"/>
            <w:vAlign w:val="center"/>
          </w:tcPr>
          <w:p w:rsidR="000C5ED8" w:rsidRPr="00D86C69" w:rsidRDefault="000C5ED8" w:rsidP="000C5ED8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b/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2</w:t>
            </w:r>
          </w:p>
        </w:tc>
        <w:tc>
          <w:tcPr>
            <w:tcW w:w="1161" w:type="dxa"/>
            <w:vAlign w:val="center"/>
          </w:tcPr>
          <w:p w:rsidR="000C5ED8" w:rsidRPr="00D86C69" w:rsidRDefault="000C5ED8" w:rsidP="000C5ED8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b/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3</w:t>
            </w:r>
          </w:p>
        </w:tc>
        <w:tc>
          <w:tcPr>
            <w:tcW w:w="709" w:type="dxa"/>
            <w:vAlign w:val="center"/>
          </w:tcPr>
          <w:p w:rsidR="000C5ED8" w:rsidRPr="00D86C69" w:rsidRDefault="000C5ED8" w:rsidP="000C5ED8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b/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4</w:t>
            </w:r>
          </w:p>
        </w:tc>
        <w:tc>
          <w:tcPr>
            <w:tcW w:w="736" w:type="dxa"/>
            <w:vAlign w:val="center"/>
          </w:tcPr>
          <w:p w:rsidR="000C5ED8" w:rsidRPr="00D86C69" w:rsidRDefault="000C5ED8" w:rsidP="000C5ED8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b/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5</w:t>
            </w:r>
          </w:p>
        </w:tc>
      </w:tr>
      <w:tr w:rsidR="000C5ED8" w:rsidRPr="00D86C69" w:rsidTr="00D86C69">
        <w:tc>
          <w:tcPr>
            <w:tcW w:w="6663" w:type="dxa"/>
          </w:tcPr>
          <w:p w:rsidR="00EA577C" w:rsidRPr="00D86C69" w:rsidRDefault="000C5ED8" w:rsidP="00EE21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right="4" w:hanging="284"/>
              <w:rPr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Розка</w:t>
            </w:r>
            <w:r w:rsidR="006C18E6" w:rsidRPr="00D86C69">
              <w:rPr>
                <w:sz w:val="30"/>
                <w:szCs w:val="30"/>
              </w:rPr>
              <w:t>зати</w:t>
            </w:r>
            <w:r w:rsidRPr="00D86C69">
              <w:rPr>
                <w:sz w:val="30"/>
                <w:szCs w:val="30"/>
              </w:rPr>
              <w:t xml:space="preserve"> оточенню, що ця людина має </w:t>
            </w:r>
            <w:r w:rsidR="00B83B04" w:rsidRPr="00D86C69">
              <w:rPr>
                <w:sz w:val="30"/>
                <w:szCs w:val="30"/>
              </w:rPr>
              <w:t xml:space="preserve">підвищений </w:t>
            </w:r>
            <w:r w:rsidRPr="00D86C69">
              <w:rPr>
                <w:sz w:val="30"/>
                <w:szCs w:val="30"/>
              </w:rPr>
              <w:t xml:space="preserve">ризик інфікувати інших </w:t>
            </w:r>
            <w:r w:rsidR="006C18E6" w:rsidRPr="00D86C69">
              <w:rPr>
                <w:sz w:val="30"/>
                <w:szCs w:val="30"/>
              </w:rPr>
              <w:t>людей</w:t>
            </w:r>
            <w:r w:rsidR="006B0AF9" w:rsidRPr="00D86C69">
              <w:rPr>
                <w:sz w:val="30"/>
                <w:szCs w:val="30"/>
              </w:rPr>
              <w:t xml:space="preserve"> </w:t>
            </w:r>
            <w:r w:rsidRPr="00D86C69">
              <w:rPr>
                <w:sz w:val="30"/>
                <w:szCs w:val="30"/>
              </w:rPr>
              <w:t>лише</w:t>
            </w:r>
            <w:r w:rsidR="006C18E6" w:rsidRPr="00D86C69">
              <w:rPr>
                <w:sz w:val="30"/>
                <w:szCs w:val="30"/>
              </w:rPr>
              <w:t xml:space="preserve"> впродовж першого півріччя</w:t>
            </w:r>
            <w:r w:rsidRPr="00D86C69">
              <w:rPr>
                <w:sz w:val="30"/>
                <w:szCs w:val="30"/>
              </w:rPr>
              <w:t>, і вони повинні допомогти людині про</w:t>
            </w:r>
            <w:r w:rsidR="0028597B" w:rsidRPr="00D86C69">
              <w:rPr>
                <w:sz w:val="30"/>
                <w:szCs w:val="30"/>
              </w:rPr>
              <w:t xml:space="preserve">жити цей період </w:t>
            </w:r>
            <w:r w:rsidRPr="00D86C69">
              <w:rPr>
                <w:sz w:val="30"/>
                <w:szCs w:val="30"/>
              </w:rPr>
              <w:t xml:space="preserve"> безпечно</w:t>
            </w:r>
          </w:p>
        </w:tc>
        <w:tc>
          <w:tcPr>
            <w:tcW w:w="709" w:type="dxa"/>
            <w:vAlign w:val="center"/>
          </w:tcPr>
          <w:p w:rsidR="000C5ED8" w:rsidRPr="00D86C69" w:rsidRDefault="000C5ED8" w:rsidP="000C5ED8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b/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1</w:t>
            </w:r>
          </w:p>
        </w:tc>
        <w:tc>
          <w:tcPr>
            <w:tcW w:w="823" w:type="dxa"/>
            <w:vAlign w:val="center"/>
          </w:tcPr>
          <w:p w:rsidR="000C5ED8" w:rsidRPr="00D86C69" w:rsidRDefault="000C5ED8" w:rsidP="000C5ED8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b/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2</w:t>
            </w:r>
          </w:p>
        </w:tc>
        <w:tc>
          <w:tcPr>
            <w:tcW w:w="1161" w:type="dxa"/>
            <w:vAlign w:val="center"/>
          </w:tcPr>
          <w:p w:rsidR="000C5ED8" w:rsidRPr="00D86C69" w:rsidRDefault="000C5ED8" w:rsidP="000C5ED8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b/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3</w:t>
            </w:r>
          </w:p>
        </w:tc>
        <w:tc>
          <w:tcPr>
            <w:tcW w:w="709" w:type="dxa"/>
            <w:vAlign w:val="center"/>
          </w:tcPr>
          <w:p w:rsidR="000C5ED8" w:rsidRPr="00D86C69" w:rsidRDefault="000C5ED8" w:rsidP="000C5ED8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b/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4</w:t>
            </w:r>
          </w:p>
        </w:tc>
        <w:tc>
          <w:tcPr>
            <w:tcW w:w="736" w:type="dxa"/>
            <w:vAlign w:val="center"/>
          </w:tcPr>
          <w:p w:rsidR="000C5ED8" w:rsidRPr="00D86C69" w:rsidRDefault="000C5ED8" w:rsidP="000C5ED8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b/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5</w:t>
            </w:r>
          </w:p>
        </w:tc>
      </w:tr>
      <w:tr w:rsidR="000C5ED8" w:rsidRPr="00D86C69" w:rsidTr="00D86C69">
        <w:tc>
          <w:tcPr>
            <w:tcW w:w="6663" w:type="dxa"/>
          </w:tcPr>
          <w:p w:rsidR="00EA577C" w:rsidRPr="00D86C69" w:rsidRDefault="000C5ED8" w:rsidP="00EE21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right="4" w:hanging="284"/>
              <w:rPr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Розка</w:t>
            </w:r>
            <w:r w:rsidR="0028597B" w:rsidRPr="00D86C69">
              <w:rPr>
                <w:sz w:val="30"/>
                <w:szCs w:val="30"/>
              </w:rPr>
              <w:t>зати</w:t>
            </w:r>
            <w:r w:rsidRPr="00D86C69">
              <w:rPr>
                <w:sz w:val="30"/>
                <w:szCs w:val="30"/>
              </w:rPr>
              <w:t xml:space="preserve"> цій людині, що ВІЛ-інфікована людина, яка отримує АРВ терапію</w:t>
            </w:r>
            <w:r w:rsidR="000D58A9" w:rsidRPr="00D86C69">
              <w:rPr>
                <w:sz w:val="30"/>
                <w:szCs w:val="30"/>
              </w:rPr>
              <w:t>,</w:t>
            </w:r>
            <w:r w:rsidRPr="00D86C69">
              <w:rPr>
                <w:sz w:val="30"/>
                <w:szCs w:val="30"/>
              </w:rPr>
              <w:t xml:space="preserve"> має менше шансів </w:t>
            </w:r>
            <w:r w:rsidR="0028597B" w:rsidRPr="00D86C69">
              <w:rPr>
                <w:sz w:val="30"/>
                <w:szCs w:val="30"/>
              </w:rPr>
              <w:t xml:space="preserve">інфікувати </w:t>
            </w:r>
            <w:r w:rsidRPr="00D86C69">
              <w:rPr>
                <w:sz w:val="30"/>
                <w:szCs w:val="30"/>
              </w:rPr>
              <w:t xml:space="preserve"> свої</w:t>
            </w:r>
            <w:r w:rsidR="0028597B" w:rsidRPr="00D86C69">
              <w:rPr>
                <w:sz w:val="30"/>
                <w:szCs w:val="30"/>
              </w:rPr>
              <w:t>х</w:t>
            </w:r>
            <w:r w:rsidRPr="00D86C69">
              <w:rPr>
                <w:sz w:val="30"/>
                <w:szCs w:val="30"/>
              </w:rPr>
              <w:t xml:space="preserve"> партнер</w:t>
            </w:r>
            <w:r w:rsidR="0028597B" w:rsidRPr="00D86C69">
              <w:rPr>
                <w:sz w:val="30"/>
                <w:szCs w:val="30"/>
              </w:rPr>
              <w:t>ів</w:t>
            </w:r>
          </w:p>
        </w:tc>
        <w:tc>
          <w:tcPr>
            <w:tcW w:w="709" w:type="dxa"/>
            <w:vAlign w:val="center"/>
          </w:tcPr>
          <w:p w:rsidR="000C5ED8" w:rsidRPr="00D86C69" w:rsidRDefault="000C5ED8" w:rsidP="000C5ED8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b/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1</w:t>
            </w:r>
          </w:p>
        </w:tc>
        <w:tc>
          <w:tcPr>
            <w:tcW w:w="823" w:type="dxa"/>
            <w:vAlign w:val="center"/>
          </w:tcPr>
          <w:p w:rsidR="000C5ED8" w:rsidRPr="00D86C69" w:rsidRDefault="000C5ED8" w:rsidP="000C5ED8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b/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2</w:t>
            </w:r>
          </w:p>
        </w:tc>
        <w:tc>
          <w:tcPr>
            <w:tcW w:w="1161" w:type="dxa"/>
            <w:vAlign w:val="center"/>
          </w:tcPr>
          <w:p w:rsidR="000C5ED8" w:rsidRPr="00D86C69" w:rsidRDefault="000C5ED8" w:rsidP="000C5ED8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b/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3</w:t>
            </w:r>
          </w:p>
        </w:tc>
        <w:tc>
          <w:tcPr>
            <w:tcW w:w="709" w:type="dxa"/>
            <w:vAlign w:val="center"/>
          </w:tcPr>
          <w:p w:rsidR="000C5ED8" w:rsidRPr="00D86C69" w:rsidRDefault="000C5ED8" w:rsidP="000C5ED8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b/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4</w:t>
            </w:r>
          </w:p>
        </w:tc>
        <w:tc>
          <w:tcPr>
            <w:tcW w:w="736" w:type="dxa"/>
            <w:vAlign w:val="center"/>
          </w:tcPr>
          <w:p w:rsidR="000C5ED8" w:rsidRPr="00D86C69" w:rsidRDefault="000C5ED8" w:rsidP="000C5ED8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b/>
                <w:sz w:val="30"/>
                <w:szCs w:val="30"/>
              </w:rPr>
            </w:pPr>
            <w:r w:rsidRPr="00D86C69">
              <w:rPr>
                <w:sz w:val="30"/>
                <w:szCs w:val="30"/>
              </w:rPr>
              <w:t>5</w:t>
            </w:r>
          </w:p>
        </w:tc>
      </w:tr>
    </w:tbl>
    <w:p w:rsidR="000C5ED8" w:rsidRPr="00D86C69" w:rsidRDefault="000C5ED8" w:rsidP="000C5ED8">
      <w:pPr>
        <w:widowControl w:val="0"/>
        <w:autoSpaceDE w:val="0"/>
        <w:autoSpaceDN w:val="0"/>
        <w:adjustRightInd w:val="0"/>
        <w:ind w:left="567" w:right="4" w:hanging="567"/>
        <w:rPr>
          <w:b/>
          <w:sz w:val="30"/>
          <w:szCs w:val="30"/>
        </w:rPr>
      </w:pPr>
    </w:p>
    <w:p w:rsidR="000C5ED8" w:rsidRPr="00D86C69" w:rsidRDefault="000C5ED8" w:rsidP="00D86C69">
      <w:pPr>
        <w:widowControl w:val="0"/>
        <w:autoSpaceDE w:val="0"/>
        <w:autoSpaceDN w:val="0"/>
        <w:adjustRightInd w:val="0"/>
        <w:ind w:left="567" w:right="4" w:hanging="567"/>
        <w:rPr>
          <w:i/>
          <w:sz w:val="30"/>
          <w:szCs w:val="30"/>
        </w:rPr>
      </w:pPr>
      <w:r w:rsidRPr="00D86C69">
        <w:rPr>
          <w:b/>
          <w:sz w:val="30"/>
          <w:szCs w:val="30"/>
        </w:rPr>
        <w:t>Z3.</w:t>
      </w:r>
      <w:r w:rsidR="00B83B04" w:rsidRPr="00D86C69">
        <w:rPr>
          <w:b/>
          <w:sz w:val="30"/>
          <w:szCs w:val="30"/>
        </w:rPr>
        <w:t xml:space="preserve"> Як</w:t>
      </w:r>
      <w:r w:rsidR="000D58A9" w:rsidRPr="00D86C69">
        <w:rPr>
          <w:b/>
          <w:sz w:val="30"/>
          <w:szCs w:val="30"/>
        </w:rPr>
        <w:t>, на Вашу думку</w:t>
      </w:r>
      <w:r w:rsidR="00B83B04" w:rsidRPr="00D86C69">
        <w:rPr>
          <w:b/>
          <w:sz w:val="30"/>
          <w:szCs w:val="30"/>
        </w:rPr>
        <w:t xml:space="preserve">, </w:t>
      </w:r>
      <w:r w:rsidRPr="00D86C69">
        <w:rPr>
          <w:b/>
          <w:sz w:val="30"/>
          <w:szCs w:val="30"/>
        </w:rPr>
        <w:t>відреагувал</w:t>
      </w:r>
      <w:r w:rsidR="000D58A9" w:rsidRPr="00D86C69">
        <w:rPr>
          <w:b/>
          <w:sz w:val="30"/>
          <w:szCs w:val="30"/>
        </w:rPr>
        <w:t>а б</w:t>
      </w:r>
      <w:r w:rsidRPr="00D86C69">
        <w:rPr>
          <w:b/>
          <w:sz w:val="30"/>
          <w:szCs w:val="30"/>
        </w:rPr>
        <w:t xml:space="preserve"> більшість Ваш</w:t>
      </w:r>
      <w:r w:rsidR="00E94FB6" w:rsidRPr="00D86C69">
        <w:rPr>
          <w:b/>
          <w:sz w:val="30"/>
          <w:szCs w:val="30"/>
        </w:rPr>
        <w:t xml:space="preserve">их знайомих, якби </w:t>
      </w:r>
      <w:r w:rsidR="000D58A9" w:rsidRPr="00D86C69">
        <w:rPr>
          <w:b/>
          <w:sz w:val="30"/>
          <w:szCs w:val="30"/>
        </w:rPr>
        <w:t>хтось</w:t>
      </w:r>
      <w:r w:rsidR="00E94FB6" w:rsidRPr="00D86C69">
        <w:rPr>
          <w:b/>
          <w:sz w:val="30"/>
          <w:szCs w:val="30"/>
        </w:rPr>
        <w:t xml:space="preserve"> з їхніх </w:t>
      </w:r>
      <w:r w:rsidRPr="00D86C69">
        <w:rPr>
          <w:b/>
          <w:sz w:val="30"/>
          <w:szCs w:val="30"/>
        </w:rPr>
        <w:t>друзів щойно інфікувався ВІЛ?</w:t>
      </w:r>
      <w:r w:rsidR="00D86C69">
        <w:rPr>
          <w:b/>
          <w:sz w:val="30"/>
          <w:szCs w:val="30"/>
        </w:rPr>
        <w:t xml:space="preserve"> </w:t>
      </w:r>
      <w:r w:rsidRPr="00D86C69">
        <w:rPr>
          <w:i/>
          <w:sz w:val="30"/>
          <w:szCs w:val="30"/>
        </w:rPr>
        <w:t xml:space="preserve">(Інтерв’юере, передайте респонденту картку до запитання </w:t>
      </w:r>
      <w:r w:rsidR="00C85650" w:rsidRPr="00D86C69">
        <w:rPr>
          <w:i/>
          <w:sz w:val="30"/>
          <w:szCs w:val="30"/>
        </w:rPr>
        <w:t>Z</w:t>
      </w:r>
      <w:r w:rsidRPr="00D86C69">
        <w:rPr>
          <w:i/>
          <w:sz w:val="30"/>
          <w:szCs w:val="30"/>
        </w:rPr>
        <w:t>3. Респондент має обрати один варіант відповіді)</w:t>
      </w:r>
    </w:p>
    <w:p w:rsidR="00C85650" w:rsidRPr="00D86C69" w:rsidRDefault="00C85650" w:rsidP="000C5ED8">
      <w:pPr>
        <w:widowControl w:val="0"/>
        <w:autoSpaceDE w:val="0"/>
        <w:autoSpaceDN w:val="0"/>
        <w:adjustRightInd w:val="0"/>
        <w:ind w:left="567" w:right="4"/>
        <w:jc w:val="both"/>
        <w:rPr>
          <w:b/>
          <w:sz w:val="30"/>
          <w:szCs w:val="30"/>
        </w:rPr>
      </w:pPr>
    </w:p>
    <w:p w:rsidR="000C5ED8" w:rsidRPr="00D86C69" w:rsidRDefault="000C5ED8" w:rsidP="000C5ED8">
      <w:pPr>
        <w:widowControl w:val="0"/>
        <w:autoSpaceDE w:val="0"/>
        <w:autoSpaceDN w:val="0"/>
        <w:adjustRightInd w:val="0"/>
        <w:ind w:left="567" w:right="4"/>
        <w:jc w:val="both"/>
        <w:rPr>
          <w:sz w:val="30"/>
          <w:szCs w:val="30"/>
        </w:rPr>
      </w:pPr>
      <w:r w:rsidRPr="00D86C69">
        <w:rPr>
          <w:sz w:val="30"/>
          <w:szCs w:val="30"/>
        </w:rPr>
        <w:t xml:space="preserve">1. Їхня дружба стала б </w:t>
      </w:r>
      <w:r w:rsidR="000D58A9" w:rsidRPr="00D86C69">
        <w:rPr>
          <w:sz w:val="30"/>
          <w:szCs w:val="30"/>
        </w:rPr>
        <w:t>міцнішою</w:t>
      </w:r>
    </w:p>
    <w:p w:rsidR="000C5ED8" w:rsidRPr="00D86C69" w:rsidRDefault="00C85650" w:rsidP="000C5ED8">
      <w:pPr>
        <w:widowControl w:val="0"/>
        <w:autoSpaceDE w:val="0"/>
        <w:autoSpaceDN w:val="0"/>
        <w:adjustRightInd w:val="0"/>
        <w:ind w:left="567" w:right="4"/>
        <w:jc w:val="both"/>
        <w:rPr>
          <w:sz w:val="30"/>
          <w:szCs w:val="30"/>
        </w:rPr>
      </w:pPr>
      <w:r w:rsidRPr="00D86C69">
        <w:rPr>
          <w:sz w:val="30"/>
          <w:szCs w:val="30"/>
        </w:rPr>
        <w:t>2. Їхня дружба не змінилася</w:t>
      </w:r>
      <w:r w:rsidR="000C5ED8" w:rsidRPr="00D86C69">
        <w:rPr>
          <w:sz w:val="30"/>
          <w:szCs w:val="30"/>
        </w:rPr>
        <w:t xml:space="preserve"> б</w:t>
      </w:r>
    </w:p>
    <w:p w:rsidR="000C5ED8" w:rsidRPr="00D86C69" w:rsidRDefault="000C5ED8" w:rsidP="000C5ED8">
      <w:pPr>
        <w:widowControl w:val="0"/>
        <w:autoSpaceDE w:val="0"/>
        <w:autoSpaceDN w:val="0"/>
        <w:adjustRightInd w:val="0"/>
        <w:ind w:left="567" w:right="4"/>
        <w:jc w:val="both"/>
        <w:rPr>
          <w:sz w:val="30"/>
          <w:szCs w:val="30"/>
        </w:rPr>
      </w:pPr>
      <w:r w:rsidRPr="00D86C69">
        <w:rPr>
          <w:sz w:val="30"/>
          <w:szCs w:val="30"/>
        </w:rPr>
        <w:t>3. Стали б менше з ним/нею спілкуватися</w:t>
      </w:r>
    </w:p>
    <w:p w:rsidR="001D1B2A" w:rsidRPr="00D86C69" w:rsidRDefault="000C5ED8" w:rsidP="00D86C69">
      <w:pPr>
        <w:widowControl w:val="0"/>
        <w:autoSpaceDE w:val="0"/>
        <w:autoSpaceDN w:val="0"/>
        <w:adjustRightInd w:val="0"/>
        <w:ind w:left="567" w:right="4"/>
        <w:jc w:val="both"/>
        <w:rPr>
          <w:sz w:val="30"/>
          <w:szCs w:val="30"/>
        </w:rPr>
      </w:pPr>
      <w:r w:rsidRPr="00D86C69">
        <w:rPr>
          <w:i/>
          <w:sz w:val="30"/>
          <w:szCs w:val="30"/>
        </w:rPr>
        <w:t>5. Не знаю/важко відповісти</w:t>
      </w:r>
      <w:bookmarkStart w:id="0" w:name="_GoBack"/>
      <w:bookmarkEnd w:id="0"/>
    </w:p>
    <w:sectPr w:rsidR="001D1B2A" w:rsidRPr="00D86C69" w:rsidSect="00C85650">
      <w:pgSz w:w="11906" w:h="16838"/>
      <w:pgMar w:top="851" w:right="424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71C" w:rsidRDefault="007A471C" w:rsidP="00D243F5">
      <w:r>
        <w:separator/>
      </w:r>
    </w:p>
  </w:endnote>
  <w:endnote w:type="continuationSeparator" w:id="0">
    <w:p w:rsidR="007A471C" w:rsidRDefault="007A471C" w:rsidP="00D2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71C" w:rsidRDefault="007A471C" w:rsidP="00D243F5">
      <w:r>
        <w:separator/>
      </w:r>
    </w:p>
  </w:footnote>
  <w:footnote w:type="continuationSeparator" w:id="0">
    <w:p w:rsidR="007A471C" w:rsidRDefault="007A471C" w:rsidP="00D24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88F"/>
    <w:multiLevelType w:val="hybridMultilevel"/>
    <w:tmpl w:val="1E7261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2C4BFF"/>
    <w:multiLevelType w:val="hybridMultilevel"/>
    <w:tmpl w:val="05D2C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F2079"/>
    <w:multiLevelType w:val="hybridMultilevel"/>
    <w:tmpl w:val="DC74D4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CC0EE8"/>
    <w:multiLevelType w:val="hybridMultilevel"/>
    <w:tmpl w:val="52CCE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BE7076"/>
    <w:multiLevelType w:val="hybridMultilevel"/>
    <w:tmpl w:val="7BAE3540"/>
    <w:lvl w:ilvl="0" w:tplc="0419000F">
      <w:start w:val="1"/>
      <w:numFmt w:val="decimal"/>
      <w:lvlText w:val="%1."/>
      <w:lvlJc w:val="left"/>
      <w:pPr>
        <w:ind w:left="44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D8"/>
    <w:rsid w:val="00036527"/>
    <w:rsid w:val="000C5ED8"/>
    <w:rsid w:val="000D58A9"/>
    <w:rsid w:val="0015506C"/>
    <w:rsid w:val="0028597B"/>
    <w:rsid w:val="0032663D"/>
    <w:rsid w:val="00334541"/>
    <w:rsid w:val="003853E5"/>
    <w:rsid w:val="00395B7C"/>
    <w:rsid w:val="003C38D1"/>
    <w:rsid w:val="0040354F"/>
    <w:rsid w:val="00414CFC"/>
    <w:rsid w:val="004E014F"/>
    <w:rsid w:val="005F3BC9"/>
    <w:rsid w:val="006817DD"/>
    <w:rsid w:val="00682694"/>
    <w:rsid w:val="006B0AF9"/>
    <w:rsid w:val="006B5DDF"/>
    <w:rsid w:val="006C18E6"/>
    <w:rsid w:val="006F2BAF"/>
    <w:rsid w:val="007061F0"/>
    <w:rsid w:val="007A471C"/>
    <w:rsid w:val="008062B7"/>
    <w:rsid w:val="0095432A"/>
    <w:rsid w:val="00A00E9E"/>
    <w:rsid w:val="00A065E9"/>
    <w:rsid w:val="00AC43C6"/>
    <w:rsid w:val="00AF1A8D"/>
    <w:rsid w:val="00AF4881"/>
    <w:rsid w:val="00B52DE2"/>
    <w:rsid w:val="00B83B04"/>
    <w:rsid w:val="00BB0E52"/>
    <w:rsid w:val="00BC6EED"/>
    <w:rsid w:val="00BF2D5D"/>
    <w:rsid w:val="00C85650"/>
    <w:rsid w:val="00D243F5"/>
    <w:rsid w:val="00D730ED"/>
    <w:rsid w:val="00D86C69"/>
    <w:rsid w:val="00DA4296"/>
    <w:rsid w:val="00DF0BC2"/>
    <w:rsid w:val="00E33BC7"/>
    <w:rsid w:val="00E94FB6"/>
    <w:rsid w:val="00EA577C"/>
    <w:rsid w:val="00EE2136"/>
    <w:rsid w:val="00F478AF"/>
    <w:rsid w:val="00F97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rsid w:val="000C5ED8"/>
    <w:rPr>
      <w:rFonts w:cs="Times New Roman"/>
      <w:sz w:val="16"/>
    </w:rPr>
  </w:style>
  <w:style w:type="paragraph" w:styleId="a5">
    <w:name w:val="annotation text"/>
    <w:basedOn w:val="a"/>
    <w:link w:val="a6"/>
    <w:uiPriority w:val="99"/>
    <w:semiHidden/>
    <w:rsid w:val="000C5ED8"/>
  </w:style>
  <w:style w:type="character" w:customStyle="1" w:styleId="a6">
    <w:name w:val="Текст примечания Знак"/>
    <w:basedOn w:val="a0"/>
    <w:link w:val="a5"/>
    <w:uiPriority w:val="99"/>
    <w:semiHidden/>
    <w:rsid w:val="000C5ED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List Paragraph"/>
    <w:basedOn w:val="a"/>
    <w:uiPriority w:val="99"/>
    <w:qFormat/>
    <w:rsid w:val="000C5ED8"/>
    <w:pPr>
      <w:ind w:left="720"/>
      <w:contextualSpacing/>
    </w:pPr>
    <w:rPr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0C5E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5ED8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a">
    <w:name w:val="Нормальный"/>
    <w:rsid w:val="000C5ED8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0C5ED8"/>
    <w:pPr>
      <w:jc w:val="both"/>
    </w:pPr>
    <w:rPr>
      <w:b/>
      <w:sz w:val="28"/>
      <w:lang w:val="en-US"/>
    </w:rPr>
  </w:style>
  <w:style w:type="character" w:customStyle="1" w:styleId="ac">
    <w:name w:val="Основной текст Знак"/>
    <w:basedOn w:val="a0"/>
    <w:link w:val="ab"/>
    <w:uiPriority w:val="99"/>
    <w:rsid w:val="000C5ED8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F97BD7"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F97BD7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f">
    <w:name w:val="header"/>
    <w:basedOn w:val="a"/>
    <w:link w:val="af0"/>
    <w:uiPriority w:val="99"/>
    <w:unhideWhenUsed/>
    <w:rsid w:val="00D243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43F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1">
    <w:name w:val="footer"/>
    <w:basedOn w:val="a"/>
    <w:link w:val="af2"/>
    <w:uiPriority w:val="99"/>
    <w:unhideWhenUsed/>
    <w:rsid w:val="00D243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243F5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rsid w:val="000C5ED8"/>
    <w:rPr>
      <w:rFonts w:cs="Times New Roman"/>
      <w:sz w:val="16"/>
    </w:rPr>
  </w:style>
  <w:style w:type="paragraph" w:styleId="a5">
    <w:name w:val="annotation text"/>
    <w:basedOn w:val="a"/>
    <w:link w:val="a6"/>
    <w:uiPriority w:val="99"/>
    <w:semiHidden/>
    <w:rsid w:val="000C5ED8"/>
  </w:style>
  <w:style w:type="character" w:customStyle="1" w:styleId="a6">
    <w:name w:val="Текст примечания Знак"/>
    <w:basedOn w:val="a0"/>
    <w:link w:val="a5"/>
    <w:uiPriority w:val="99"/>
    <w:semiHidden/>
    <w:rsid w:val="000C5ED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List Paragraph"/>
    <w:basedOn w:val="a"/>
    <w:uiPriority w:val="99"/>
    <w:qFormat/>
    <w:rsid w:val="000C5ED8"/>
    <w:pPr>
      <w:ind w:left="720"/>
      <w:contextualSpacing/>
    </w:pPr>
    <w:rPr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0C5E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5ED8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a">
    <w:name w:val="Нормальный"/>
    <w:rsid w:val="000C5ED8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0C5ED8"/>
    <w:pPr>
      <w:jc w:val="both"/>
    </w:pPr>
    <w:rPr>
      <w:b/>
      <w:sz w:val="28"/>
      <w:lang w:val="en-US"/>
    </w:rPr>
  </w:style>
  <w:style w:type="character" w:customStyle="1" w:styleId="ac">
    <w:name w:val="Основной текст Знак"/>
    <w:basedOn w:val="a0"/>
    <w:link w:val="ab"/>
    <w:uiPriority w:val="99"/>
    <w:rsid w:val="000C5ED8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F97BD7"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F97BD7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f">
    <w:name w:val="header"/>
    <w:basedOn w:val="a"/>
    <w:link w:val="af0"/>
    <w:uiPriority w:val="99"/>
    <w:unhideWhenUsed/>
    <w:rsid w:val="00D243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43F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1">
    <w:name w:val="footer"/>
    <w:basedOn w:val="a"/>
    <w:link w:val="af2"/>
    <w:uiPriority w:val="99"/>
    <w:unhideWhenUsed/>
    <w:rsid w:val="00D243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243F5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5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Yana</cp:lastModifiedBy>
  <cp:revision>6</cp:revision>
  <cp:lastPrinted>2013-04-16T11:51:00Z</cp:lastPrinted>
  <dcterms:created xsi:type="dcterms:W3CDTF">2013-04-17T10:54:00Z</dcterms:created>
  <dcterms:modified xsi:type="dcterms:W3CDTF">2013-04-17T12:47:00Z</dcterms:modified>
</cp:coreProperties>
</file>